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5B29B" w14:textId="591D0F7E" w:rsidR="00266956" w:rsidRDefault="007608D3" w:rsidP="003B3542">
      <w:pPr>
        <w:pStyle w:val="Heading1"/>
        <w:numPr>
          <w:ilvl w:val="0"/>
          <w:numId w:val="0"/>
        </w:numPr>
        <w:spacing w:before="120"/>
      </w:pPr>
      <w:bookmarkStart w:id="0" w:name="_Toc474241870"/>
      <w:bookmarkStart w:id="1" w:name="_Toc480891322"/>
      <w:r>
        <w:rPr>
          <w:noProof/>
        </w:rPr>
        <w:drawing>
          <wp:anchor distT="0" distB="0" distL="114300" distR="114300" simplePos="0" relativeHeight="251658240" behindDoc="0" locked="0" layoutInCell="1" allowOverlap="1" wp14:anchorId="5B1E9B3A" wp14:editId="4035F1BD">
            <wp:simplePos x="0" y="0"/>
            <wp:positionH relativeFrom="column">
              <wp:posOffset>4806315</wp:posOffset>
            </wp:positionH>
            <wp:positionV relativeFrom="paragraph">
              <wp:posOffset>0</wp:posOffset>
            </wp:positionV>
            <wp:extent cx="1099185" cy="1095375"/>
            <wp:effectExtent l="0" t="0" r="5715" b="9525"/>
            <wp:wrapSquare wrapText="bothSides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738F0CEA-B97A-4084-A912-13192C3D99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738F0CEA-B97A-4084-A912-13192C3D99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2DD">
        <w:t>Meef project outline</w:t>
      </w:r>
      <w:r w:rsidR="003B3542">
        <w:br/>
      </w:r>
      <w:r w:rsidR="003B3542" w:rsidRPr="00FC76F3">
        <w:rPr>
          <w:rFonts w:asciiTheme="majorHAnsi" w:hAnsiTheme="majorHAnsi"/>
          <w:caps w:val="0"/>
          <w:color w:val="44546A" w:themeColor="text2"/>
          <w:sz w:val="21"/>
          <w:szCs w:val="21"/>
        </w:rPr>
        <w:t xml:space="preserve">Please complete and send to </w:t>
      </w:r>
      <w:hyperlink r:id="rId9" w:history="1">
        <w:r w:rsidR="003B3542" w:rsidRPr="00FC76F3">
          <w:rPr>
            <w:rStyle w:val="Hyperlink"/>
            <w:rFonts w:asciiTheme="majorHAnsi" w:hAnsiTheme="majorHAnsi"/>
            <w:caps w:val="0"/>
            <w:sz w:val="21"/>
            <w:szCs w:val="21"/>
          </w:rPr>
          <w:t>mailto:meefinfo@amberinfrastructure.com</w:t>
        </w:r>
      </w:hyperlink>
    </w:p>
    <w:bookmarkEnd w:id="0"/>
    <w:bookmarkEnd w:id="1"/>
    <w:p w14:paraId="74F1C556" w14:textId="77777777" w:rsidR="0000343A" w:rsidRDefault="00241268" w:rsidP="00241268">
      <w:pPr>
        <w:pStyle w:val="Heading2"/>
        <w:numPr>
          <w:ilvl w:val="0"/>
          <w:numId w:val="0"/>
        </w:numPr>
        <w:spacing w:beforeLines="240" w:before="576"/>
        <w:ind w:left="1134" w:hanging="1134"/>
      </w:pPr>
      <w:r>
        <w:t>Section 1 – 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241268" w14:paraId="396975A0" w14:textId="77777777" w:rsidTr="00865443">
        <w:tc>
          <w:tcPr>
            <w:tcW w:w="2547" w:type="dxa"/>
          </w:tcPr>
          <w:p w14:paraId="7A2C7D0F" w14:textId="77777777" w:rsidR="00241268" w:rsidRPr="00865443" w:rsidRDefault="00241268" w:rsidP="00865443">
            <w:pPr>
              <w:rPr>
                <w:b/>
              </w:rPr>
            </w:pPr>
            <w:r w:rsidRPr="00865443">
              <w:rPr>
                <w:b/>
              </w:rPr>
              <w:t>Organisation Name</w:t>
            </w:r>
          </w:p>
        </w:tc>
        <w:tc>
          <w:tcPr>
            <w:tcW w:w="6797" w:type="dxa"/>
            <w:vAlign w:val="center"/>
          </w:tcPr>
          <w:p w14:paraId="17C69C5E" w14:textId="77777777" w:rsidR="00241268" w:rsidRDefault="00241268" w:rsidP="00F94BF0">
            <w:pPr>
              <w:pStyle w:val="Heading4"/>
              <w:numPr>
                <w:ilvl w:val="0"/>
                <w:numId w:val="0"/>
              </w:numPr>
              <w:ind w:left="1134" w:hanging="1134"/>
              <w:outlineLvl w:val="3"/>
            </w:pPr>
          </w:p>
        </w:tc>
      </w:tr>
      <w:tr w:rsidR="00241268" w14:paraId="71C0B652" w14:textId="77777777" w:rsidTr="00865443">
        <w:tc>
          <w:tcPr>
            <w:tcW w:w="2547" w:type="dxa"/>
            <w:vAlign w:val="center"/>
          </w:tcPr>
          <w:p w14:paraId="1DD24CCD" w14:textId="77777777" w:rsidR="00241268" w:rsidRPr="00865443" w:rsidRDefault="00241268" w:rsidP="00865443">
            <w:pPr>
              <w:rPr>
                <w:b/>
              </w:rPr>
            </w:pPr>
            <w:r w:rsidRPr="00865443">
              <w:rPr>
                <w:b/>
              </w:rPr>
              <w:t xml:space="preserve">Sector </w:t>
            </w:r>
          </w:p>
        </w:tc>
        <w:tc>
          <w:tcPr>
            <w:tcW w:w="6797" w:type="dxa"/>
            <w:vAlign w:val="center"/>
          </w:tcPr>
          <w:p w14:paraId="27D90780" w14:textId="77777777" w:rsidR="00241268" w:rsidRPr="00241268" w:rsidRDefault="00241268" w:rsidP="00F94BF0">
            <w:pPr>
              <w:rPr>
                <w:b/>
              </w:rPr>
            </w:pPr>
            <w:r w:rsidRPr="00241268">
              <w:rPr>
                <w:b/>
              </w:rPr>
              <w:t xml:space="preserve">Please delete as appropriate: </w:t>
            </w:r>
          </w:p>
          <w:p w14:paraId="4C0187BA" w14:textId="77777777" w:rsidR="00241268" w:rsidRDefault="00241268" w:rsidP="00F94BF0">
            <w:r>
              <w:t>Local Authority / Education / Registered Provider / NHS Trust / Charity / Voluntary / ESCO / SME</w:t>
            </w:r>
          </w:p>
        </w:tc>
      </w:tr>
      <w:tr w:rsidR="00241268" w14:paraId="25C991D5" w14:textId="77777777" w:rsidTr="00865443">
        <w:tc>
          <w:tcPr>
            <w:tcW w:w="2547" w:type="dxa"/>
            <w:vAlign w:val="center"/>
          </w:tcPr>
          <w:p w14:paraId="091F5A22" w14:textId="77777777" w:rsidR="00241268" w:rsidRPr="00865443" w:rsidRDefault="00241268" w:rsidP="00865443">
            <w:pPr>
              <w:rPr>
                <w:b/>
              </w:rPr>
            </w:pPr>
            <w:r w:rsidRPr="00865443">
              <w:rPr>
                <w:b/>
              </w:rPr>
              <w:t>Theme</w:t>
            </w:r>
          </w:p>
        </w:tc>
        <w:tc>
          <w:tcPr>
            <w:tcW w:w="6797" w:type="dxa"/>
            <w:vAlign w:val="center"/>
          </w:tcPr>
          <w:p w14:paraId="12D18506" w14:textId="77777777" w:rsidR="00241268" w:rsidRPr="00241268" w:rsidRDefault="00241268" w:rsidP="00F94BF0">
            <w:pPr>
              <w:rPr>
                <w:b/>
              </w:rPr>
            </w:pPr>
            <w:r w:rsidRPr="00241268">
              <w:rPr>
                <w:b/>
              </w:rPr>
              <w:t xml:space="preserve">Please delete as appropriate: </w:t>
            </w:r>
          </w:p>
          <w:p w14:paraId="0AE8F347" w14:textId="77777777" w:rsidR="00241268" w:rsidRDefault="00241268" w:rsidP="00F94BF0">
            <w:r>
              <w:t>Energy Efficiency / Decentralised Energy / Small Scale Renewables</w:t>
            </w:r>
          </w:p>
        </w:tc>
      </w:tr>
      <w:tr w:rsidR="00241268" w14:paraId="2EA752D5" w14:textId="77777777" w:rsidTr="00865443">
        <w:tc>
          <w:tcPr>
            <w:tcW w:w="2547" w:type="dxa"/>
            <w:vAlign w:val="center"/>
          </w:tcPr>
          <w:p w14:paraId="40EC6435" w14:textId="77777777" w:rsidR="00241268" w:rsidRPr="00865443" w:rsidRDefault="00241268" w:rsidP="00865443">
            <w:pPr>
              <w:rPr>
                <w:b/>
              </w:rPr>
            </w:pPr>
            <w:r w:rsidRPr="00865443">
              <w:rPr>
                <w:b/>
              </w:rPr>
              <w:t xml:space="preserve">Primary Contact Details </w:t>
            </w:r>
          </w:p>
        </w:tc>
        <w:tc>
          <w:tcPr>
            <w:tcW w:w="6797" w:type="dxa"/>
            <w:vAlign w:val="center"/>
          </w:tcPr>
          <w:p w14:paraId="47CD1833" w14:textId="77777777" w:rsidR="00241268" w:rsidRPr="00241268" w:rsidRDefault="00241268" w:rsidP="00F94BF0">
            <w:pPr>
              <w:rPr>
                <w:b/>
              </w:rPr>
            </w:pPr>
            <w:r w:rsidRPr="00241268">
              <w:rPr>
                <w:b/>
              </w:rPr>
              <w:t>Name:</w:t>
            </w:r>
          </w:p>
          <w:p w14:paraId="2226394A" w14:textId="77777777" w:rsidR="00241268" w:rsidRPr="00241268" w:rsidRDefault="00241268" w:rsidP="00F94BF0">
            <w:pPr>
              <w:rPr>
                <w:b/>
              </w:rPr>
            </w:pPr>
            <w:r w:rsidRPr="00241268">
              <w:rPr>
                <w:b/>
              </w:rPr>
              <w:t>Position:</w:t>
            </w:r>
          </w:p>
          <w:p w14:paraId="2F70A0C7" w14:textId="77777777" w:rsidR="00241268" w:rsidRPr="00241268" w:rsidRDefault="00241268" w:rsidP="00F94BF0">
            <w:pPr>
              <w:rPr>
                <w:b/>
              </w:rPr>
            </w:pPr>
            <w:r w:rsidRPr="00241268">
              <w:rPr>
                <w:b/>
              </w:rPr>
              <w:t>Department:</w:t>
            </w:r>
          </w:p>
          <w:p w14:paraId="0ED4C46B" w14:textId="77777777" w:rsidR="00241268" w:rsidRPr="00241268" w:rsidRDefault="00241268" w:rsidP="00F94BF0">
            <w:pPr>
              <w:rPr>
                <w:b/>
              </w:rPr>
            </w:pPr>
            <w:r w:rsidRPr="00241268">
              <w:rPr>
                <w:b/>
              </w:rPr>
              <w:t>Telephone:</w:t>
            </w:r>
          </w:p>
          <w:p w14:paraId="137FF359" w14:textId="77777777" w:rsidR="00241268" w:rsidRDefault="00241268" w:rsidP="00F94BF0">
            <w:r w:rsidRPr="00241268">
              <w:rPr>
                <w:b/>
              </w:rPr>
              <w:t>Email:</w:t>
            </w:r>
          </w:p>
        </w:tc>
      </w:tr>
    </w:tbl>
    <w:p w14:paraId="64218361" w14:textId="77777777" w:rsidR="00241268" w:rsidRDefault="00241268" w:rsidP="00241268">
      <w:pPr>
        <w:pStyle w:val="Heading2"/>
        <w:numPr>
          <w:ilvl w:val="0"/>
          <w:numId w:val="0"/>
        </w:numPr>
        <w:ind w:left="1134" w:hanging="1134"/>
      </w:pPr>
      <w:r>
        <w:t>section 2 – project summary</w:t>
      </w:r>
    </w:p>
    <w:p w14:paraId="74B9FD72" w14:textId="77777777" w:rsidR="00241268" w:rsidRDefault="00241268" w:rsidP="00F94BF0">
      <w:pPr>
        <w:pStyle w:val="Heading4"/>
        <w:numPr>
          <w:ilvl w:val="0"/>
          <w:numId w:val="0"/>
        </w:numPr>
        <w:ind w:left="1134" w:hanging="1134"/>
      </w:pPr>
      <w:r>
        <w:t xml:space="preserve">Project Description </w:t>
      </w:r>
    </w:p>
    <w:p w14:paraId="1E3CFD1F" w14:textId="77777777" w:rsidR="00241268" w:rsidRDefault="00241268" w:rsidP="00241268">
      <w:pPr>
        <w:rPr>
          <w:i/>
        </w:rPr>
      </w:pPr>
      <w:r w:rsidRPr="00F94BF0">
        <w:rPr>
          <w:i/>
        </w:rPr>
        <w:t>Summary of the buildings, the Energy Conservation Measures to be funded, and how the project will be delivered</w:t>
      </w:r>
    </w:p>
    <w:p w14:paraId="24C747BC" w14:textId="77777777" w:rsidR="00F94BF0" w:rsidRDefault="00F94BF0" w:rsidP="00F94BF0">
      <w:pPr>
        <w:pStyle w:val="Heading4"/>
        <w:numPr>
          <w:ilvl w:val="0"/>
          <w:numId w:val="0"/>
        </w:numPr>
        <w:ind w:left="1134" w:hanging="1134"/>
      </w:pPr>
      <w:r>
        <w:t>Project Start-Date</w:t>
      </w:r>
      <w:r w:rsidR="007608D3" w:rsidRPr="007608D3">
        <w:rPr>
          <w:noProof/>
        </w:rPr>
        <w:t xml:space="preserve"> </w:t>
      </w:r>
    </w:p>
    <w:p w14:paraId="0C17B6FD" w14:textId="77777777" w:rsidR="00F94BF0" w:rsidRDefault="00F94BF0" w:rsidP="00F94BF0">
      <w:pPr>
        <w:rPr>
          <w:i/>
        </w:rPr>
      </w:pPr>
      <w:r>
        <w:rPr>
          <w:i/>
        </w:rPr>
        <w:t>Indication of start of works, construction, installation of measures</w:t>
      </w:r>
    </w:p>
    <w:p w14:paraId="04D3CA86" w14:textId="77777777" w:rsidR="00F94BF0" w:rsidRDefault="00F94BF0" w:rsidP="00F94BF0">
      <w:pPr>
        <w:pStyle w:val="Heading4"/>
        <w:numPr>
          <w:ilvl w:val="0"/>
          <w:numId w:val="0"/>
        </w:numPr>
        <w:ind w:left="1134" w:hanging="1134"/>
      </w:pPr>
      <w:r>
        <w:t>Project Completion Date</w:t>
      </w:r>
    </w:p>
    <w:p w14:paraId="4C0D3C83" w14:textId="77777777" w:rsidR="00F94BF0" w:rsidRDefault="00F94BF0" w:rsidP="00F94BF0">
      <w:pPr>
        <w:rPr>
          <w:i/>
        </w:rPr>
      </w:pPr>
      <w:r>
        <w:rPr>
          <w:i/>
        </w:rPr>
        <w:t>Indication of completion of works, construction, installation of measures</w:t>
      </w:r>
    </w:p>
    <w:p w14:paraId="32D75285" w14:textId="77777777" w:rsidR="00F94BF0" w:rsidRDefault="00F94BF0" w:rsidP="00F94BF0">
      <w:pPr>
        <w:pStyle w:val="Heading4"/>
        <w:numPr>
          <w:ilvl w:val="0"/>
          <w:numId w:val="0"/>
        </w:numPr>
        <w:ind w:left="1134" w:hanging="1134"/>
      </w:pPr>
      <w:r>
        <w:t>Sources of Project Funding</w:t>
      </w:r>
    </w:p>
    <w:p w14:paraId="0985857F" w14:textId="77777777" w:rsidR="00F94BF0" w:rsidRDefault="00F94BF0" w:rsidP="00F94BF0">
      <w:pPr>
        <w:rPr>
          <w:i/>
        </w:rPr>
      </w:pPr>
      <w:r>
        <w:rPr>
          <w:i/>
        </w:rPr>
        <w:t>Please provide any relevant information re: your sources of funding</w:t>
      </w:r>
    </w:p>
    <w:p w14:paraId="625F100F" w14:textId="77777777" w:rsidR="00F94BF0" w:rsidRDefault="00F94BF0" w:rsidP="00F94BF0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410"/>
        <w:gridCol w:w="2970"/>
      </w:tblGrid>
      <w:tr w:rsidR="00F94BF0" w14:paraId="1CFA5DF1" w14:textId="77777777" w:rsidTr="00F94BF0">
        <w:tc>
          <w:tcPr>
            <w:tcW w:w="2336" w:type="dxa"/>
            <w:shd w:val="clear" w:color="auto" w:fill="E5017C" w:themeFill="accent1"/>
          </w:tcPr>
          <w:p w14:paraId="73F7EEC1" w14:textId="77777777" w:rsidR="00F94BF0" w:rsidRPr="00F94BF0" w:rsidRDefault="00F94BF0" w:rsidP="00F94BF0">
            <w:pPr>
              <w:rPr>
                <w:b/>
                <w:color w:val="FFFFFF" w:themeColor="background1"/>
              </w:rPr>
            </w:pPr>
            <w:r w:rsidRPr="00F94BF0">
              <w:rPr>
                <w:b/>
                <w:color w:val="FFFFFF" w:themeColor="background1"/>
              </w:rPr>
              <w:t>Funder</w:t>
            </w:r>
          </w:p>
        </w:tc>
        <w:tc>
          <w:tcPr>
            <w:tcW w:w="1628" w:type="dxa"/>
            <w:shd w:val="clear" w:color="auto" w:fill="E5017C" w:themeFill="accent1"/>
          </w:tcPr>
          <w:p w14:paraId="098F641E" w14:textId="77777777" w:rsidR="00F94BF0" w:rsidRPr="00F94BF0" w:rsidRDefault="00F94BF0" w:rsidP="00F94BF0">
            <w:pPr>
              <w:rPr>
                <w:b/>
                <w:color w:val="FFFFFF" w:themeColor="background1"/>
              </w:rPr>
            </w:pPr>
            <w:r w:rsidRPr="00F94BF0">
              <w:rPr>
                <w:b/>
                <w:color w:val="FFFFFF" w:themeColor="background1"/>
              </w:rPr>
              <w:t>Amount (£)</w:t>
            </w:r>
          </w:p>
        </w:tc>
        <w:tc>
          <w:tcPr>
            <w:tcW w:w="2410" w:type="dxa"/>
            <w:shd w:val="clear" w:color="auto" w:fill="E5017C" w:themeFill="accent1"/>
          </w:tcPr>
          <w:p w14:paraId="5D008C11" w14:textId="77777777" w:rsidR="00F94BF0" w:rsidRPr="00F94BF0" w:rsidRDefault="00F94BF0" w:rsidP="00F94BF0">
            <w:pPr>
              <w:rPr>
                <w:b/>
                <w:color w:val="FFFFFF" w:themeColor="background1"/>
              </w:rPr>
            </w:pPr>
            <w:r w:rsidRPr="00F94BF0">
              <w:rPr>
                <w:b/>
                <w:color w:val="FFFFFF" w:themeColor="background1"/>
              </w:rPr>
              <w:t xml:space="preserve">Status </w:t>
            </w:r>
          </w:p>
        </w:tc>
        <w:tc>
          <w:tcPr>
            <w:tcW w:w="2970" w:type="dxa"/>
            <w:shd w:val="clear" w:color="auto" w:fill="E5017C" w:themeFill="accent1"/>
          </w:tcPr>
          <w:p w14:paraId="790A58B7" w14:textId="77777777" w:rsidR="00F94BF0" w:rsidRPr="00F94BF0" w:rsidRDefault="00F94BF0" w:rsidP="00F94BF0">
            <w:pPr>
              <w:rPr>
                <w:b/>
                <w:color w:val="FFFFFF" w:themeColor="background1"/>
              </w:rPr>
            </w:pPr>
            <w:r w:rsidRPr="00F94BF0">
              <w:rPr>
                <w:b/>
                <w:color w:val="FFFFFF" w:themeColor="background1"/>
              </w:rPr>
              <w:t>Additional Information</w:t>
            </w:r>
          </w:p>
        </w:tc>
      </w:tr>
      <w:tr w:rsidR="00F94BF0" w14:paraId="03BB00F6" w14:textId="77777777" w:rsidTr="00F94BF0">
        <w:tc>
          <w:tcPr>
            <w:tcW w:w="2336" w:type="dxa"/>
          </w:tcPr>
          <w:p w14:paraId="4BF2AAF6" w14:textId="77777777" w:rsidR="00F94BF0" w:rsidRPr="00F94BF0" w:rsidRDefault="00F94BF0" w:rsidP="00F94BF0">
            <w:r w:rsidRPr="00F94BF0">
              <w:t>Equity</w:t>
            </w:r>
          </w:p>
        </w:tc>
        <w:tc>
          <w:tcPr>
            <w:tcW w:w="1628" w:type="dxa"/>
          </w:tcPr>
          <w:p w14:paraId="379572FD" w14:textId="77777777" w:rsidR="00F94BF0" w:rsidRDefault="00F94BF0" w:rsidP="00F94BF0"/>
        </w:tc>
        <w:tc>
          <w:tcPr>
            <w:tcW w:w="2410" w:type="dxa"/>
          </w:tcPr>
          <w:p w14:paraId="7B6922A8" w14:textId="77777777" w:rsidR="00F94BF0" w:rsidRDefault="00F94BF0" w:rsidP="00F94BF0"/>
        </w:tc>
        <w:tc>
          <w:tcPr>
            <w:tcW w:w="2970" w:type="dxa"/>
          </w:tcPr>
          <w:p w14:paraId="0B638391" w14:textId="77777777" w:rsidR="00F94BF0" w:rsidRDefault="00F94BF0" w:rsidP="00F94BF0"/>
        </w:tc>
      </w:tr>
      <w:tr w:rsidR="00F94BF0" w14:paraId="3A6BBB5A" w14:textId="77777777" w:rsidTr="00F94BF0">
        <w:tc>
          <w:tcPr>
            <w:tcW w:w="2336" w:type="dxa"/>
          </w:tcPr>
          <w:p w14:paraId="38208215" w14:textId="77777777" w:rsidR="00F94BF0" w:rsidRPr="00F94BF0" w:rsidRDefault="00F94BF0" w:rsidP="00F94BF0">
            <w:r w:rsidRPr="00F94BF0">
              <w:t>Loan</w:t>
            </w:r>
          </w:p>
        </w:tc>
        <w:tc>
          <w:tcPr>
            <w:tcW w:w="1628" w:type="dxa"/>
          </w:tcPr>
          <w:p w14:paraId="522B399E" w14:textId="77777777" w:rsidR="00F94BF0" w:rsidRDefault="00F94BF0" w:rsidP="00F94BF0"/>
        </w:tc>
        <w:tc>
          <w:tcPr>
            <w:tcW w:w="2410" w:type="dxa"/>
          </w:tcPr>
          <w:p w14:paraId="5F4E4201" w14:textId="77777777" w:rsidR="00F94BF0" w:rsidRDefault="00F94BF0" w:rsidP="00F94BF0"/>
        </w:tc>
        <w:tc>
          <w:tcPr>
            <w:tcW w:w="2970" w:type="dxa"/>
          </w:tcPr>
          <w:p w14:paraId="584717DF" w14:textId="77777777" w:rsidR="00F94BF0" w:rsidRDefault="00F94BF0" w:rsidP="00F94BF0"/>
        </w:tc>
      </w:tr>
      <w:tr w:rsidR="00F94BF0" w14:paraId="4728F47D" w14:textId="77777777" w:rsidTr="00F94BF0">
        <w:tc>
          <w:tcPr>
            <w:tcW w:w="2336" w:type="dxa"/>
          </w:tcPr>
          <w:p w14:paraId="51FF3067" w14:textId="77777777" w:rsidR="00F94BF0" w:rsidRPr="00F94BF0" w:rsidRDefault="00F94BF0" w:rsidP="00F94BF0">
            <w:r w:rsidRPr="00F94BF0">
              <w:t>Grant/Other</w:t>
            </w:r>
          </w:p>
        </w:tc>
        <w:tc>
          <w:tcPr>
            <w:tcW w:w="1628" w:type="dxa"/>
          </w:tcPr>
          <w:p w14:paraId="45F0CEE9" w14:textId="77777777" w:rsidR="00F94BF0" w:rsidRDefault="00F94BF0" w:rsidP="00F94BF0"/>
        </w:tc>
        <w:tc>
          <w:tcPr>
            <w:tcW w:w="2410" w:type="dxa"/>
          </w:tcPr>
          <w:p w14:paraId="423EA546" w14:textId="77777777" w:rsidR="00F94BF0" w:rsidRDefault="00F94BF0" w:rsidP="00F94BF0"/>
        </w:tc>
        <w:tc>
          <w:tcPr>
            <w:tcW w:w="2970" w:type="dxa"/>
          </w:tcPr>
          <w:p w14:paraId="78574618" w14:textId="77777777" w:rsidR="00F94BF0" w:rsidRDefault="00F94BF0" w:rsidP="00F94BF0"/>
        </w:tc>
      </w:tr>
      <w:tr w:rsidR="00F94BF0" w14:paraId="743139DF" w14:textId="77777777" w:rsidTr="00F94BF0">
        <w:tc>
          <w:tcPr>
            <w:tcW w:w="2336" w:type="dxa"/>
          </w:tcPr>
          <w:p w14:paraId="09383D4D" w14:textId="77777777" w:rsidR="00F94BF0" w:rsidRPr="00F94BF0" w:rsidRDefault="00F94BF0" w:rsidP="00F94BF0">
            <w:r w:rsidRPr="00F94BF0">
              <w:t>MEEF Requirement</w:t>
            </w:r>
          </w:p>
        </w:tc>
        <w:tc>
          <w:tcPr>
            <w:tcW w:w="1628" w:type="dxa"/>
          </w:tcPr>
          <w:p w14:paraId="4D9456F0" w14:textId="77777777" w:rsidR="00F94BF0" w:rsidRDefault="00F94BF0" w:rsidP="00F94BF0"/>
        </w:tc>
        <w:tc>
          <w:tcPr>
            <w:tcW w:w="2410" w:type="dxa"/>
          </w:tcPr>
          <w:p w14:paraId="4ED81638" w14:textId="77777777" w:rsidR="00F94BF0" w:rsidRDefault="00F94BF0" w:rsidP="00F94BF0"/>
        </w:tc>
        <w:tc>
          <w:tcPr>
            <w:tcW w:w="2970" w:type="dxa"/>
          </w:tcPr>
          <w:p w14:paraId="52D944CC" w14:textId="77777777" w:rsidR="00F94BF0" w:rsidRDefault="00F94BF0" w:rsidP="00F94BF0"/>
        </w:tc>
      </w:tr>
      <w:tr w:rsidR="00F94BF0" w14:paraId="46B32A57" w14:textId="77777777" w:rsidTr="00F94BF0">
        <w:tc>
          <w:tcPr>
            <w:tcW w:w="2336" w:type="dxa"/>
          </w:tcPr>
          <w:p w14:paraId="1F861234" w14:textId="77777777" w:rsidR="00F94BF0" w:rsidRPr="00F94BF0" w:rsidRDefault="00F94BF0" w:rsidP="00F94BF0">
            <w:pPr>
              <w:rPr>
                <w:b/>
              </w:rPr>
            </w:pPr>
            <w:r w:rsidRPr="00F94BF0">
              <w:rPr>
                <w:b/>
              </w:rPr>
              <w:t>TOTAL</w:t>
            </w:r>
          </w:p>
        </w:tc>
        <w:tc>
          <w:tcPr>
            <w:tcW w:w="1628" w:type="dxa"/>
          </w:tcPr>
          <w:p w14:paraId="757527D5" w14:textId="77777777" w:rsidR="00F94BF0" w:rsidRDefault="00F94BF0" w:rsidP="00F94BF0"/>
        </w:tc>
        <w:tc>
          <w:tcPr>
            <w:tcW w:w="2410" w:type="dxa"/>
          </w:tcPr>
          <w:p w14:paraId="2A861981" w14:textId="77777777" w:rsidR="00F94BF0" w:rsidRDefault="00F94BF0" w:rsidP="00F94BF0"/>
        </w:tc>
        <w:tc>
          <w:tcPr>
            <w:tcW w:w="2970" w:type="dxa"/>
          </w:tcPr>
          <w:p w14:paraId="758D3EE7" w14:textId="77777777" w:rsidR="00F94BF0" w:rsidRDefault="00F94BF0" w:rsidP="00F94BF0"/>
        </w:tc>
      </w:tr>
    </w:tbl>
    <w:p w14:paraId="626C2059" w14:textId="77777777" w:rsidR="00F94BF0" w:rsidRPr="00F94BF0" w:rsidRDefault="00F94BF0" w:rsidP="00F94BF0"/>
    <w:p w14:paraId="6921E0E1" w14:textId="77777777" w:rsidR="00F94BF0" w:rsidRDefault="00F94BF0" w:rsidP="00241268"/>
    <w:p w14:paraId="53BCFCD1" w14:textId="77777777" w:rsidR="00865443" w:rsidRPr="00F94BF0" w:rsidRDefault="00865443" w:rsidP="00241268"/>
    <w:p w14:paraId="143BB90B" w14:textId="77777777" w:rsidR="00241268" w:rsidRPr="00241268" w:rsidRDefault="00241268" w:rsidP="00241268">
      <w:pPr>
        <w:pStyle w:val="Heading2"/>
        <w:numPr>
          <w:ilvl w:val="0"/>
          <w:numId w:val="0"/>
        </w:numPr>
        <w:ind w:left="1134" w:hanging="1134"/>
      </w:pPr>
      <w:r>
        <w:lastRenderedPageBreak/>
        <w:t>Section 3 - Eligibility</w:t>
      </w:r>
    </w:p>
    <w:p w14:paraId="523689AD" w14:textId="77777777" w:rsidR="00F94BF0" w:rsidRDefault="00F94BF0" w:rsidP="00F94BF0">
      <w:pPr>
        <w:pStyle w:val="Heading4"/>
        <w:numPr>
          <w:ilvl w:val="0"/>
          <w:numId w:val="0"/>
        </w:numPr>
        <w:ind w:left="1134" w:hanging="1134"/>
      </w:pPr>
      <w:r>
        <w:t>Eligibility</w:t>
      </w:r>
    </w:p>
    <w:p w14:paraId="114C91E9" w14:textId="77777777" w:rsidR="0000343A" w:rsidRDefault="00F94BF0" w:rsidP="00F94BF0">
      <w:pPr>
        <w:rPr>
          <w:i/>
        </w:rPr>
      </w:pPr>
      <w:r w:rsidRPr="00F94BF0">
        <w:rPr>
          <w:i/>
        </w:rPr>
        <w:t>Please provide estimated Output Targets (note a Project does not need to contribute to all Output Targets)</w:t>
      </w:r>
    </w:p>
    <w:p w14:paraId="418645E0" w14:textId="77777777" w:rsidR="00F94BF0" w:rsidRPr="00F94BF0" w:rsidRDefault="00F94BF0" w:rsidP="00F94BF0">
      <w:pPr>
        <w:rPr>
          <w:i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6"/>
        <w:gridCol w:w="1628"/>
        <w:gridCol w:w="5387"/>
      </w:tblGrid>
      <w:tr w:rsidR="00F94BF0" w14:paraId="32963854" w14:textId="77777777" w:rsidTr="00F94BF0">
        <w:tc>
          <w:tcPr>
            <w:tcW w:w="2336" w:type="dxa"/>
            <w:shd w:val="clear" w:color="auto" w:fill="E5017C" w:themeFill="accent1"/>
          </w:tcPr>
          <w:p w14:paraId="57337EFC" w14:textId="77777777" w:rsidR="00F94BF0" w:rsidRPr="00F94BF0" w:rsidRDefault="00F94BF0" w:rsidP="00A06C6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Output Targets</w:t>
            </w:r>
          </w:p>
        </w:tc>
        <w:tc>
          <w:tcPr>
            <w:tcW w:w="1628" w:type="dxa"/>
            <w:shd w:val="clear" w:color="auto" w:fill="E5017C" w:themeFill="accent1"/>
          </w:tcPr>
          <w:p w14:paraId="6D9B76DD" w14:textId="77777777" w:rsidR="00F94BF0" w:rsidRPr="00F94BF0" w:rsidRDefault="00F94BF0" w:rsidP="00A06C6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Estimate</w:t>
            </w:r>
          </w:p>
        </w:tc>
        <w:tc>
          <w:tcPr>
            <w:tcW w:w="5387" w:type="dxa"/>
            <w:shd w:val="clear" w:color="auto" w:fill="E5017C" w:themeFill="accent1"/>
          </w:tcPr>
          <w:p w14:paraId="002BFD04" w14:textId="77777777" w:rsidR="00F94BF0" w:rsidRPr="00F94BF0" w:rsidRDefault="00F94BF0" w:rsidP="00A06C6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Additional Information</w:t>
            </w:r>
          </w:p>
        </w:tc>
      </w:tr>
      <w:tr w:rsidR="00F94BF0" w14:paraId="6A536ED1" w14:textId="77777777" w:rsidTr="00185629">
        <w:tc>
          <w:tcPr>
            <w:tcW w:w="2336" w:type="dxa"/>
            <w:vAlign w:val="bottom"/>
          </w:tcPr>
          <w:p w14:paraId="47FBB8FF" w14:textId="77777777" w:rsidR="00F94BF0" w:rsidRDefault="00F94BF0" w:rsidP="00F94BF0">
            <w:r>
              <w:t>Enterprise Support / No.</w:t>
            </w:r>
          </w:p>
        </w:tc>
        <w:tc>
          <w:tcPr>
            <w:tcW w:w="1628" w:type="dxa"/>
          </w:tcPr>
          <w:p w14:paraId="1EF4E5A1" w14:textId="77777777" w:rsidR="00F94BF0" w:rsidRDefault="00F94BF0" w:rsidP="00F94BF0"/>
        </w:tc>
        <w:tc>
          <w:tcPr>
            <w:tcW w:w="5387" w:type="dxa"/>
          </w:tcPr>
          <w:p w14:paraId="341A26E8" w14:textId="77777777" w:rsidR="00F94BF0" w:rsidRDefault="00F94BF0" w:rsidP="00F94BF0"/>
        </w:tc>
      </w:tr>
      <w:tr w:rsidR="00F94BF0" w14:paraId="68EE564A" w14:textId="77777777" w:rsidTr="00185629">
        <w:tc>
          <w:tcPr>
            <w:tcW w:w="2336" w:type="dxa"/>
            <w:vAlign w:val="bottom"/>
          </w:tcPr>
          <w:p w14:paraId="1DCF2E48" w14:textId="77777777" w:rsidR="00F94BF0" w:rsidRDefault="00F94BF0" w:rsidP="00F94BF0">
            <w:r>
              <w:t>Additional Funding / £m</w:t>
            </w:r>
          </w:p>
        </w:tc>
        <w:tc>
          <w:tcPr>
            <w:tcW w:w="1628" w:type="dxa"/>
          </w:tcPr>
          <w:p w14:paraId="302F3847" w14:textId="77777777" w:rsidR="00F94BF0" w:rsidRDefault="00F94BF0" w:rsidP="00F94BF0"/>
        </w:tc>
        <w:tc>
          <w:tcPr>
            <w:tcW w:w="5387" w:type="dxa"/>
          </w:tcPr>
          <w:p w14:paraId="1E8ED782" w14:textId="77777777" w:rsidR="00F94BF0" w:rsidRDefault="00F94BF0" w:rsidP="00F94BF0"/>
        </w:tc>
      </w:tr>
      <w:tr w:rsidR="00F94BF0" w14:paraId="74933CA4" w14:textId="77777777" w:rsidTr="00185629">
        <w:tc>
          <w:tcPr>
            <w:tcW w:w="2336" w:type="dxa"/>
            <w:vAlign w:val="bottom"/>
          </w:tcPr>
          <w:p w14:paraId="1A713A57" w14:textId="77777777" w:rsidR="00F94BF0" w:rsidRDefault="00F94BF0" w:rsidP="00F94BF0">
            <w:r>
              <w:t>Renewable Energy capacity / MW</w:t>
            </w:r>
          </w:p>
        </w:tc>
        <w:tc>
          <w:tcPr>
            <w:tcW w:w="1628" w:type="dxa"/>
          </w:tcPr>
          <w:p w14:paraId="04D7CCD6" w14:textId="77777777" w:rsidR="00F94BF0" w:rsidRDefault="00F94BF0" w:rsidP="00F94BF0"/>
        </w:tc>
        <w:tc>
          <w:tcPr>
            <w:tcW w:w="5387" w:type="dxa"/>
          </w:tcPr>
          <w:p w14:paraId="65D9EE2E" w14:textId="77777777" w:rsidR="00F94BF0" w:rsidRDefault="00F94BF0" w:rsidP="00F94BF0"/>
        </w:tc>
      </w:tr>
      <w:tr w:rsidR="00F94BF0" w14:paraId="3F2EA072" w14:textId="77777777" w:rsidTr="00185629">
        <w:tc>
          <w:tcPr>
            <w:tcW w:w="2336" w:type="dxa"/>
            <w:vAlign w:val="bottom"/>
          </w:tcPr>
          <w:p w14:paraId="4F8A48ED" w14:textId="77777777" w:rsidR="00F94BF0" w:rsidRDefault="00F94BF0" w:rsidP="00F94BF0">
            <w:r>
              <w:t>Annual GHG Decrease / Tonnes CO2</w:t>
            </w:r>
          </w:p>
        </w:tc>
        <w:tc>
          <w:tcPr>
            <w:tcW w:w="1628" w:type="dxa"/>
          </w:tcPr>
          <w:p w14:paraId="071C94ED" w14:textId="77777777" w:rsidR="00F94BF0" w:rsidRDefault="00F94BF0" w:rsidP="00F94BF0"/>
        </w:tc>
        <w:tc>
          <w:tcPr>
            <w:tcW w:w="5387" w:type="dxa"/>
          </w:tcPr>
          <w:p w14:paraId="6E89FFFE" w14:textId="77777777" w:rsidR="00F94BF0" w:rsidRDefault="00F94BF0" w:rsidP="00F94BF0"/>
        </w:tc>
      </w:tr>
      <w:tr w:rsidR="00F94BF0" w14:paraId="0BA18BC8" w14:textId="77777777" w:rsidTr="00185629">
        <w:tc>
          <w:tcPr>
            <w:tcW w:w="2336" w:type="dxa"/>
            <w:vAlign w:val="bottom"/>
          </w:tcPr>
          <w:p w14:paraId="7ACE01EA" w14:textId="77777777" w:rsidR="00F94BF0" w:rsidRDefault="00F94BF0" w:rsidP="00F94BF0">
            <w:r>
              <w:t>Households Affected / No.</w:t>
            </w:r>
          </w:p>
        </w:tc>
        <w:tc>
          <w:tcPr>
            <w:tcW w:w="1628" w:type="dxa"/>
          </w:tcPr>
          <w:p w14:paraId="4C2C594E" w14:textId="77777777" w:rsidR="00F94BF0" w:rsidRDefault="00F94BF0" w:rsidP="00F94BF0"/>
        </w:tc>
        <w:tc>
          <w:tcPr>
            <w:tcW w:w="5387" w:type="dxa"/>
          </w:tcPr>
          <w:p w14:paraId="5C6AE35F" w14:textId="77777777" w:rsidR="00F94BF0" w:rsidRDefault="00F94BF0" w:rsidP="00F94BF0"/>
        </w:tc>
      </w:tr>
      <w:tr w:rsidR="00F94BF0" w14:paraId="5C26406D" w14:textId="77777777" w:rsidTr="00185629">
        <w:tc>
          <w:tcPr>
            <w:tcW w:w="2336" w:type="dxa"/>
            <w:vAlign w:val="bottom"/>
          </w:tcPr>
          <w:p w14:paraId="4F7C2A15" w14:textId="77777777" w:rsidR="00F94BF0" w:rsidRDefault="00F94BF0" w:rsidP="00F94BF0">
            <w:r>
              <w:t xml:space="preserve">Decrease Energy Consumption / </w:t>
            </w:r>
            <w:proofErr w:type="spellStart"/>
            <w:r>
              <w:t>Kwh</w:t>
            </w:r>
            <w:proofErr w:type="spellEnd"/>
          </w:p>
        </w:tc>
        <w:tc>
          <w:tcPr>
            <w:tcW w:w="1628" w:type="dxa"/>
          </w:tcPr>
          <w:p w14:paraId="69674AD5" w14:textId="77777777" w:rsidR="00F94BF0" w:rsidRDefault="00F94BF0" w:rsidP="00F94BF0"/>
        </w:tc>
        <w:tc>
          <w:tcPr>
            <w:tcW w:w="5387" w:type="dxa"/>
          </w:tcPr>
          <w:p w14:paraId="3AAEBA1A" w14:textId="77777777" w:rsidR="00F94BF0" w:rsidRDefault="00F94BF0" w:rsidP="00F94BF0"/>
        </w:tc>
      </w:tr>
    </w:tbl>
    <w:p w14:paraId="42826C4A" w14:textId="77777777" w:rsidR="000A678B" w:rsidRDefault="000A678B" w:rsidP="000A678B"/>
    <w:p w14:paraId="208132CB" w14:textId="77777777" w:rsidR="00F94BF0" w:rsidRDefault="00F94BF0" w:rsidP="00F94BF0">
      <w:pPr>
        <w:pStyle w:val="Heading4"/>
        <w:numPr>
          <w:ilvl w:val="0"/>
          <w:numId w:val="0"/>
        </w:numPr>
        <w:ind w:left="1134" w:hanging="1134"/>
      </w:pPr>
      <w:r>
        <w:t>Investment Amount</w:t>
      </w:r>
    </w:p>
    <w:p w14:paraId="17865C68" w14:textId="77777777" w:rsidR="00F94BF0" w:rsidRPr="00F94BF0" w:rsidRDefault="00F94BF0" w:rsidP="00F94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134"/>
        <w:gridCol w:w="1134"/>
        <w:gridCol w:w="1418"/>
        <w:gridCol w:w="1127"/>
      </w:tblGrid>
      <w:tr w:rsidR="00865443" w14:paraId="1ECBA65B" w14:textId="77777777" w:rsidTr="00865443">
        <w:tc>
          <w:tcPr>
            <w:tcW w:w="4531" w:type="dxa"/>
            <w:shd w:val="clear" w:color="auto" w:fill="E5017C" w:themeFill="accent1"/>
            <w:vAlign w:val="center"/>
          </w:tcPr>
          <w:p w14:paraId="1893C046" w14:textId="77777777" w:rsidR="00865443" w:rsidRPr="00F94BF0" w:rsidRDefault="00865443" w:rsidP="0086544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 Project Costs and Savings</w:t>
            </w:r>
          </w:p>
        </w:tc>
        <w:tc>
          <w:tcPr>
            <w:tcW w:w="1134" w:type="dxa"/>
            <w:shd w:val="clear" w:color="auto" w:fill="E5017C" w:themeFill="accent1"/>
            <w:vAlign w:val="center"/>
          </w:tcPr>
          <w:p w14:paraId="774403A2" w14:textId="77777777" w:rsidR="00865443" w:rsidRPr="00F94BF0" w:rsidRDefault="00865443" w:rsidP="008654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ECM Cost</w:t>
            </w:r>
          </w:p>
        </w:tc>
        <w:tc>
          <w:tcPr>
            <w:tcW w:w="1134" w:type="dxa"/>
            <w:shd w:val="clear" w:color="auto" w:fill="E5017C" w:themeFill="accent1"/>
            <w:vAlign w:val="center"/>
          </w:tcPr>
          <w:p w14:paraId="074C65A0" w14:textId="77777777" w:rsidR="00865443" w:rsidRPr="00F94BF0" w:rsidRDefault="00865443" w:rsidP="008654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VAT</w:t>
            </w:r>
          </w:p>
        </w:tc>
        <w:tc>
          <w:tcPr>
            <w:tcW w:w="1418" w:type="dxa"/>
            <w:shd w:val="clear" w:color="auto" w:fill="E5017C" w:themeFill="accent1"/>
            <w:vAlign w:val="center"/>
          </w:tcPr>
          <w:p w14:paraId="18E363B3" w14:textId="77777777" w:rsidR="00865443" w:rsidRPr="00F94BF0" w:rsidRDefault="00865443" w:rsidP="008654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 Annual Energy Saving</w:t>
            </w:r>
          </w:p>
        </w:tc>
        <w:tc>
          <w:tcPr>
            <w:tcW w:w="1127" w:type="dxa"/>
            <w:shd w:val="clear" w:color="auto" w:fill="E5017C" w:themeFill="accent1"/>
            <w:vAlign w:val="center"/>
          </w:tcPr>
          <w:p w14:paraId="667482D2" w14:textId="77777777" w:rsidR="00865443" w:rsidRDefault="00865443" w:rsidP="008654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 Annual Carbon Savings</w:t>
            </w:r>
          </w:p>
        </w:tc>
      </w:tr>
      <w:tr w:rsidR="00865443" w14:paraId="6F125487" w14:textId="77777777" w:rsidTr="00865443">
        <w:tc>
          <w:tcPr>
            <w:tcW w:w="4531" w:type="dxa"/>
            <w:vAlign w:val="center"/>
          </w:tcPr>
          <w:p w14:paraId="05B9B266" w14:textId="77777777" w:rsidR="00865443" w:rsidRPr="00865443" w:rsidRDefault="00865443" w:rsidP="00865443">
            <w:pPr>
              <w:rPr>
                <w:b/>
              </w:rPr>
            </w:pPr>
            <w:r w:rsidRPr="00865443">
              <w:rPr>
                <w:b/>
              </w:rPr>
              <w:t>ECM Measure</w:t>
            </w:r>
          </w:p>
        </w:tc>
        <w:tc>
          <w:tcPr>
            <w:tcW w:w="1134" w:type="dxa"/>
            <w:vAlign w:val="center"/>
          </w:tcPr>
          <w:p w14:paraId="3FFDB584" w14:textId="77777777" w:rsidR="00865443" w:rsidRPr="00865443" w:rsidRDefault="00865443" w:rsidP="00865443">
            <w:pPr>
              <w:jc w:val="center"/>
              <w:rPr>
                <w:b/>
              </w:rPr>
            </w:pPr>
            <w:r w:rsidRPr="00865443">
              <w:rPr>
                <w:b/>
              </w:rPr>
              <w:t>£</w:t>
            </w:r>
          </w:p>
        </w:tc>
        <w:tc>
          <w:tcPr>
            <w:tcW w:w="1134" w:type="dxa"/>
            <w:vAlign w:val="center"/>
          </w:tcPr>
          <w:p w14:paraId="03296738" w14:textId="77777777" w:rsidR="00865443" w:rsidRPr="00865443" w:rsidRDefault="00865443" w:rsidP="00865443">
            <w:pPr>
              <w:jc w:val="center"/>
              <w:rPr>
                <w:b/>
              </w:rPr>
            </w:pPr>
            <w:r w:rsidRPr="00865443">
              <w:rPr>
                <w:b/>
              </w:rPr>
              <w:t>%</w:t>
            </w:r>
          </w:p>
        </w:tc>
        <w:tc>
          <w:tcPr>
            <w:tcW w:w="1418" w:type="dxa"/>
            <w:vAlign w:val="center"/>
          </w:tcPr>
          <w:p w14:paraId="66696FC9" w14:textId="77777777" w:rsidR="00865443" w:rsidRPr="00865443" w:rsidRDefault="00865443" w:rsidP="00865443">
            <w:pPr>
              <w:jc w:val="center"/>
              <w:rPr>
                <w:b/>
              </w:rPr>
            </w:pPr>
            <w:proofErr w:type="spellStart"/>
            <w:r w:rsidRPr="00865443">
              <w:rPr>
                <w:b/>
              </w:rPr>
              <w:t>Kwh</w:t>
            </w:r>
            <w:proofErr w:type="spellEnd"/>
          </w:p>
        </w:tc>
        <w:tc>
          <w:tcPr>
            <w:tcW w:w="1127" w:type="dxa"/>
            <w:vAlign w:val="center"/>
          </w:tcPr>
          <w:p w14:paraId="75F264CF" w14:textId="77777777" w:rsidR="00865443" w:rsidRPr="00865443" w:rsidRDefault="00865443" w:rsidP="00865443">
            <w:pPr>
              <w:jc w:val="center"/>
              <w:rPr>
                <w:b/>
              </w:rPr>
            </w:pPr>
            <w:r w:rsidRPr="00865443">
              <w:rPr>
                <w:b/>
              </w:rPr>
              <w:t>tCO</w:t>
            </w:r>
            <w:r w:rsidRPr="00865443">
              <w:rPr>
                <w:b/>
                <w:vertAlign w:val="subscript"/>
              </w:rPr>
              <w:t>2</w:t>
            </w:r>
            <w:r w:rsidRPr="00865443">
              <w:rPr>
                <w:b/>
              </w:rPr>
              <w:t>e</w:t>
            </w:r>
          </w:p>
        </w:tc>
      </w:tr>
      <w:tr w:rsidR="00865443" w14:paraId="4AED0672" w14:textId="77777777" w:rsidTr="00865443">
        <w:tc>
          <w:tcPr>
            <w:tcW w:w="4531" w:type="dxa"/>
          </w:tcPr>
          <w:p w14:paraId="2D41BEA6" w14:textId="77777777" w:rsidR="00865443" w:rsidRPr="0009755B" w:rsidRDefault="0009755B" w:rsidP="00A06C6B">
            <w:pPr>
              <w:rPr>
                <w:i/>
              </w:rPr>
            </w:pPr>
            <w:r>
              <w:rPr>
                <w:i/>
              </w:rPr>
              <w:t>[</w:t>
            </w:r>
            <w:r w:rsidR="00865443" w:rsidRPr="0009755B">
              <w:rPr>
                <w:i/>
              </w:rPr>
              <w:t>List ECMS; e.g. Low Energy Lighting or Automatic Metering</w:t>
            </w:r>
            <w:r>
              <w:rPr>
                <w:i/>
              </w:rPr>
              <w:t>]</w:t>
            </w:r>
          </w:p>
        </w:tc>
        <w:tc>
          <w:tcPr>
            <w:tcW w:w="1134" w:type="dxa"/>
          </w:tcPr>
          <w:p w14:paraId="4E3BA6AB" w14:textId="77777777" w:rsidR="00865443" w:rsidRDefault="00865443" w:rsidP="00A06C6B"/>
        </w:tc>
        <w:tc>
          <w:tcPr>
            <w:tcW w:w="1134" w:type="dxa"/>
          </w:tcPr>
          <w:p w14:paraId="6175C915" w14:textId="77777777" w:rsidR="00865443" w:rsidRDefault="00865443" w:rsidP="00A06C6B"/>
        </w:tc>
        <w:tc>
          <w:tcPr>
            <w:tcW w:w="1418" w:type="dxa"/>
          </w:tcPr>
          <w:p w14:paraId="7EB01818" w14:textId="77777777" w:rsidR="00865443" w:rsidRDefault="00865443" w:rsidP="00A06C6B"/>
        </w:tc>
        <w:tc>
          <w:tcPr>
            <w:tcW w:w="1127" w:type="dxa"/>
          </w:tcPr>
          <w:p w14:paraId="44995F62" w14:textId="77777777" w:rsidR="00865443" w:rsidRDefault="00865443" w:rsidP="00A06C6B"/>
        </w:tc>
      </w:tr>
      <w:tr w:rsidR="00865443" w14:paraId="61BEFF6E" w14:textId="77777777" w:rsidTr="00865443">
        <w:tc>
          <w:tcPr>
            <w:tcW w:w="4531" w:type="dxa"/>
          </w:tcPr>
          <w:p w14:paraId="021D2713" w14:textId="77777777" w:rsidR="00865443" w:rsidRPr="0009755B" w:rsidRDefault="0009755B" w:rsidP="00A06C6B">
            <w:pPr>
              <w:rPr>
                <w:i/>
              </w:rPr>
            </w:pPr>
            <w:r>
              <w:rPr>
                <w:i/>
              </w:rPr>
              <w:t>[</w:t>
            </w:r>
            <w:r w:rsidR="00865443" w:rsidRPr="0009755B">
              <w:rPr>
                <w:i/>
              </w:rPr>
              <w:t>List ECMS; e.g. Low Energy Lighting or Automatic Metering</w:t>
            </w:r>
            <w:r>
              <w:rPr>
                <w:i/>
              </w:rPr>
              <w:t>]</w:t>
            </w:r>
          </w:p>
        </w:tc>
        <w:tc>
          <w:tcPr>
            <w:tcW w:w="1134" w:type="dxa"/>
          </w:tcPr>
          <w:p w14:paraId="3370A758" w14:textId="77777777" w:rsidR="00865443" w:rsidRDefault="00865443" w:rsidP="00A06C6B"/>
        </w:tc>
        <w:tc>
          <w:tcPr>
            <w:tcW w:w="1134" w:type="dxa"/>
          </w:tcPr>
          <w:p w14:paraId="03D0B198" w14:textId="77777777" w:rsidR="00865443" w:rsidRDefault="00865443" w:rsidP="00A06C6B"/>
        </w:tc>
        <w:tc>
          <w:tcPr>
            <w:tcW w:w="1418" w:type="dxa"/>
          </w:tcPr>
          <w:p w14:paraId="7839B76F" w14:textId="77777777" w:rsidR="00865443" w:rsidRDefault="00865443" w:rsidP="00A06C6B"/>
        </w:tc>
        <w:tc>
          <w:tcPr>
            <w:tcW w:w="1127" w:type="dxa"/>
          </w:tcPr>
          <w:p w14:paraId="593F0566" w14:textId="77777777" w:rsidR="00865443" w:rsidRDefault="00865443" w:rsidP="00A06C6B"/>
        </w:tc>
      </w:tr>
      <w:tr w:rsidR="00865443" w14:paraId="1D63D19A" w14:textId="77777777" w:rsidTr="00865443">
        <w:tc>
          <w:tcPr>
            <w:tcW w:w="4531" w:type="dxa"/>
          </w:tcPr>
          <w:p w14:paraId="775A15F2" w14:textId="77777777" w:rsidR="00865443" w:rsidRPr="0009755B" w:rsidRDefault="0009755B" w:rsidP="00A06C6B">
            <w:pPr>
              <w:rPr>
                <w:i/>
              </w:rPr>
            </w:pPr>
            <w:r>
              <w:rPr>
                <w:i/>
              </w:rPr>
              <w:t>[</w:t>
            </w:r>
            <w:r w:rsidR="00865443" w:rsidRPr="0009755B">
              <w:rPr>
                <w:i/>
              </w:rPr>
              <w:t>List ECMS; e.g. Low Energy Lighting or Automatic Metering</w:t>
            </w:r>
            <w:r>
              <w:rPr>
                <w:i/>
              </w:rPr>
              <w:t>]</w:t>
            </w:r>
          </w:p>
        </w:tc>
        <w:tc>
          <w:tcPr>
            <w:tcW w:w="1134" w:type="dxa"/>
          </w:tcPr>
          <w:p w14:paraId="5608CFD6" w14:textId="77777777" w:rsidR="00865443" w:rsidRDefault="00865443" w:rsidP="00A06C6B"/>
        </w:tc>
        <w:tc>
          <w:tcPr>
            <w:tcW w:w="1134" w:type="dxa"/>
          </w:tcPr>
          <w:p w14:paraId="2B1A2660" w14:textId="77777777" w:rsidR="00865443" w:rsidRDefault="00865443" w:rsidP="00A06C6B"/>
        </w:tc>
        <w:tc>
          <w:tcPr>
            <w:tcW w:w="1418" w:type="dxa"/>
          </w:tcPr>
          <w:p w14:paraId="253EFE5A" w14:textId="77777777" w:rsidR="00865443" w:rsidRDefault="00865443" w:rsidP="00A06C6B"/>
        </w:tc>
        <w:tc>
          <w:tcPr>
            <w:tcW w:w="1127" w:type="dxa"/>
          </w:tcPr>
          <w:p w14:paraId="7CB0957D" w14:textId="77777777" w:rsidR="00865443" w:rsidRDefault="00865443" w:rsidP="00A06C6B"/>
        </w:tc>
      </w:tr>
      <w:tr w:rsidR="00865443" w14:paraId="28C036C4" w14:textId="77777777" w:rsidTr="00865443">
        <w:tc>
          <w:tcPr>
            <w:tcW w:w="4531" w:type="dxa"/>
          </w:tcPr>
          <w:p w14:paraId="196CB7B8" w14:textId="77777777" w:rsidR="00865443" w:rsidRPr="0009755B" w:rsidRDefault="0009755B" w:rsidP="00A06C6B">
            <w:pPr>
              <w:rPr>
                <w:b/>
                <w:i/>
              </w:rPr>
            </w:pPr>
            <w:r>
              <w:rPr>
                <w:i/>
              </w:rPr>
              <w:t>[</w:t>
            </w:r>
            <w:r w:rsidR="00865443" w:rsidRPr="0009755B">
              <w:rPr>
                <w:i/>
              </w:rPr>
              <w:t>List ECMS; e.g. Low Energy Lighting or Automatic Metering</w:t>
            </w:r>
            <w:r>
              <w:rPr>
                <w:i/>
              </w:rPr>
              <w:t>]</w:t>
            </w:r>
          </w:p>
        </w:tc>
        <w:tc>
          <w:tcPr>
            <w:tcW w:w="1134" w:type="dxa"/>
          </w:tcPr>
          <w:p w14:paraId="7AD0DF36" w14:textId="77777777" w:rsidR="00865443" w:rsidRDefault="00865443" w:rsidP="00A06C6B"/>
        </w:tc>
        <w:tc>
          <w:tcPr>
            <w:tcW w:w="1134" w:type="dxa"/>
          </w:tcPr>
          <w:p w14:paraId="3A1024DC" w14:textId="77777777" w:rsidR="00865443" w:rsidRDefault="00865443" w:rsidP="00A06C6B"/>
        </w:tc>
        <w:tc>
          <w:tcPr>
            <w:tcW w:w="1418" w:type="dxa"/>
          </w:tcPr>
          <w:p w14:paraId="1862EAB5" w14:textId="77777777" w:rsidR="00865443" w:rsidRDefault="00865443" w:rsidP="00A06C6B"/>
        </w:tc>
        <w:tc>
          <w:tcPr>
            <w:tcW w:w="1127" w:type="dxa"/>
          </w:tcPr>
          <w:p w14:paraId="25D2F2FA" w14:textId="77777777" w:rsidR="00865443" w:rsidRDefault="00865443" w:rsidP="00A06C6B"/>
        </w:tc>
      </w:tr>
      <w:tr w:rsidR="00865443" w14:paraId="6D6AC4CF" w14:textId="77777777" w:rsidTr="00865443">
        <w:tc>
          <w:tcPr>
            <w:tcW w:w="4531" w:type="dxa"/>
          </w:tcPr>
          <w:p w14:paraId="7101BDCA" w14:textId="77777777" w:rsidR="00865443" w:rsidRPr="0009755B" w:rsidRDefault="0009755B" w:rsidP="00A06C6B">
            <w:pPr>
              <w:rPr>
                <w:b/>
                <w:i/>
              </w:rPr>
            </w:pPr>
            <w:r>
              <w:rPr>
                <w:i/>
              </w:rPr>
              <w:t>[</w:t>
            </w:r>
            <w:r w:rsidR="00865443" w:rsidRPr="0009755B">
              <w:rPr>
                <w:i/>
              </w:rPr>
              <w:t>List ECMS; e.g. Low Energy Lighting or Automatic Metering</w:t>
            </w:r>
            <w:r>
              <w:rPr>
                <w:i/>
              </w:rPr>
              <w:t>]</w:t>
            </w:r>
          </w:p>
        </w:tc>
        <w:tc>
          <w:tcPr>
            <w:tcW w:w="1134" w:type="dxa"/>
          </w:tcPr>
          <w:p w14:paraId="6ADADE40" w14:textId="77777777" w:rsidR="00865443" w:rsidRDefault="00865443" w:rsidP="00A06C6B"/>
        </w:tc>
        <w:tc>
          <w:tcPr>
            <w:tcW w:w="1134" w:type="dxa"/>
          </w:tcPr>
          <w:p w14:paraId="698D1E6E" w14:textId="77777777" w:rsidR="00865443" w:rsidRDefault="00865443" w:rsidP="00A06C6B"/>
        </w:tc>
        <w:tc>
          <w:tcPr>
            <w:tcW w:w="1418" w:type="dxa"/>
          </w:tcPr>
          <w:p w14:paraId="65D5526D" w14:textId="77777777" w:rsidR="00865443" w:rsidRDefault="00865443" w:rsidP="00A06C6B"/>
        </w:tc>
        <w:tc>
          <w:tcPr>
            <w:tcW w:w="1127" w:type="dxa"/>
          </w:tcPr>
          <w:p w14:paraId="43C81217" w14:textId="77777777" w:rsidR="00865443" w:rsidRDefault="00865443" w:rsidP="00A06C6B"/>
        </w:tc>
      </w:tr>
      <w:tr w:rsidR="00865443" w14:paraId="2844F1D1" w14:textId="77777777" w:rsidTr="00865443">
        <w:tc>
          <w:tcPr>
            <w:tcW w:w="4531" w:type="dxa"/>
          </w:tcPr>
          <w:p w14:paraId="340D2BD7" w14:textId="77777777" w:rsidR="00865443" w:rsidRPr="0009755B" w:rsidRDefault="0009755B" w:rsidP="00A06C6B">
            <w:pPr>
              <w:rPr>
                <w:b/>
                <w:i/>
              </w:rPr>
            </w:pPr>
            <w:r>
              <w:rPr>
                <w:i/>
              </w:rPr>
              <w:t>[</w:t>
            </w:r>
            <w:r w:rsidR="00865443" w:rsidRPr="0009755B">
              <w:rPr>
                <w:i/>
              </w:rPr>
              <w:t>List ECMS; e.g. Low Energy Lighting or Automatic Metering</w:t>
            </w:r>
            <w:r>
              <w:rPr>
                <w:i/>
              </w:rPr>
              <w:t>]</w:t>
            </w:r>
          </w:p>
        </w:tc>
        <w:tc>
          <w:tcPr>
            <w:tcW w:w="1134" w:type="dxa"/>
          </w:tcPr>
          <w:p w14:paraId="7857ADA5" w14:textId="77777777" w:rsidR="00865443" w:rsidRDefault="00865443" w:rsidP="00A06C6B"/>
        </w:tc>
        <w:tc>
          <w:tcPr>
            <w:tcW w:w="1134" w:type="dxa"/>
          </w:tcPr>
          <w:p w14:paraId="56AD8B46" w14:textId="77777777" w:rsidR="00865443" w:rsidRDefault="00865443" w:rsidP="00A06C6B"/>
        </w:tc>
        <w:tc>
          <w:tcPr>
            <w:tcW w:w="1418" w:type="dxa"/>
          </w:tcPr>
          <w:p w14:paraId="5AC4F1D7" w14:textId="77777777" w:rsidR="00865443" w:rsidRDefault="00865443" w:rsidP="00A06C6B"/>
        </w:tc>
        <w:tc>
          <w:tcPr>
            <w:tcW w:w="1127" w:type="dxa"/>
          </w:tcPr>
          <w:p w14:paraId="507EB725" w14:textId="77777777" w:rsidR="00865443" w:rsidRDefault="00865443" w:rsidP="00A06C6B"/>
        </w:tc>
      </w:tr>
      <w:tr w:rsidR="00865443" w14:paraId="7A73639F" w14:textId="77777777" w:rsidTr="00865443">
        <w:tc>
          <w:tcPr>
            <w:tcW w:w="4531" w:type="dxa"/>
          </w:tcPr>
          <w:p w14:paraId="77FD9D90" w14:textId="77777777" w:rsidR="00865443" w:rsidRPr="00F94BF0" w:rsidRDefault="00865443" w:rsidP="00A06C6B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579297D2" w14:textId="77777777" w:rsidR="00865443" w:rsidRPr="00865443" w:rsidRDefault="00865443" w:rsidP="00865443">
            <w:pPr>
              <w:jc w:val="center"/>
              <w:rPr>
                <w:b/>
              </w:rPr>
            </w:pPr>
            <w:r w:rsidRPr="00865443">
              <w:rPr>
                <w:b/>
              </w:rPr>
              <w:t>£</w:t>
            </w:r>
          </w:p>
        </w:tc>
        <w:tc>
          <w:tcPr>
            <w:tcW w:w="1134" w:type="dxa"/>
          </w:tcPr>
          <w:p w14:paraId="2DD72C88" w14:textId="77777777" w:rsidR="00865443" w:rsidRDefault="00865443" w:rsidP="00A06C6B"/>
        </w:tc>
        <w:tc>
          <w:tcPr>
            <w:tcW w:w="1418" w:type="dxa"/>
          </w:tcPr>
          <w:p w14:paraId="32D41DB2" w14:textId="77777777" w:rsidR="00865443" w:rsidRDefault="00865443" w:rsidP="00A06C6B"/>
        </w:tc>
        <w:tc>
          <w:tcPr>
            <w:tcW w:w="1127" w:type="dxa"/>
          </w:tcPr>
          <w:p w14:paraId="0E8409A9" w14:textId="77777777" w:rsidR="00865443" w:rsidRDefault="00865443" w:rsidP="00A06C6B"/>
        </w:tc>
      </w:tr>
    </w:tbl>
    <w:p w14:paraId="37C1B2B0" w14:textId="75FCF7F4" w:rsidR="000A678B" w:rsidRDefault="003B7A7A" w:rsidP="000A678B">
      <w:r w:rsidRPr="003B7A7A">
        <w:t xml:space="preserve">For more information on how we process your personal data, please refer to our Privacy Policy found </w:t>
      </w:r>
      <w:hyperlink r:id="rId10" w:history="1">
        <w:r w:rsidRPr="003B7A7A">
          <w:rPr>
            <w:rStyle w:val="Hyperlink"/>
          </w:rPr>
          <w:t>here</w:t>
        </w:r>
      </w:hyperlink>
      <w:bookmarkStart w:id="2" w:name="_GoBack"/>
      <w:bookmarkEnd w:id="2"/>
      <w:r w:rsidRPr="003B7A7A">
        <w:t>.</w:t>
      </w:r>
    </w:p>
    <w:p w14:paraId="1CF0E162" w14:textId="77777777" w:rsidR="000A678B" w:rsidRDefault="000A678B" w:rsidP="000A678B"/>
    <w:p w14:paraId="60031F1A" w14:textId="77777777" w:rsidR="000A678B" w:rsidRDefault="000A678B" w:rsidP="000A678B"/>
    <w:p w14:paraId="72CD129E" w14:textId="77777777" w:rsidR="000A678B" w:rsidRDefault="000A678B" w:rsidP="000A678B"/>
    <w:p w14:paraId="40502000" w14:textId="77777777" w:rsidR="000A678B" w:rsidRDefault="000A678B" w:rsidP="000A678B"/>
    <w:p w14:paraId="5CE8695A" w14:textId="77777777" w:rsidR="000A678B" w:rsidRPr="000A678B" w:rsidRDefault="000A678B" w:rsidP="000A678B"/>
    <w:sectPr w:rsidR="000A678B" w:rsidRPr="000A678B" w:rsidSect="00266956">
      <w:headerReference w:type="default" r:id="rId11"/>
      <w:footerReference w:type="default" r:id="rId12"/>
      <w:pgSz w:w="11906" w:h="16838"/>
      <w:pgMar w:top="1021" w:right="851" w:bottom="567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E398B" w14:textId="77777777" w:rsidR="00A2068E" w:rsidRDefault="00A2068E" w:rsidP="0000343A">
      <w:pPr>
        <w:spacing w:before="0"/>
      </w:pPr>
      <w:r>
        <w:separator/>
      </w:r>
    </w:p>
  </w:endnote>
  <w:endnote w:type="continuationSeparator" w:id="0">
    <w:p w14:paraId="6AD46EB3" w14:textId="77777777" w:rsidR="00A2068E" w:rsidRDefault="00A2068E" w:rsidP="00003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761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BDE033" w14:textId="77777777" w:rsidR="00805BEA" w:rsidRPr="009547D2" w:rsidRDefault="009547D2" w:rsidP="009547D2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59264" behindDoc="1" locked="0" layoutInCell="1" allowOverlap="1" wp14:anchorId="5CDE83DE" wp14:editId="5F75D448">
              <wp:simplePos x="0" y="0"/>
              <wp:positionH relativeFrom="column">
                <wp:posOffset>4603750</wp:posOffset>
              </wp:positionH>
              <wp:positionV relativeFrom="paragraph">
                <wp:posOffset>127952</wp:posOffset>
              </wp:positionV>
              <wp:extent cx="1440180" cy="503359"/>
              <wp:effectExtent l="0" t="0" r="0" b="0"/>
              <wp:wrapNone/>
              <wp:docPr id="56" name="Picture 56" descr="A close up of a logo&#10;&#10;Description generated with very high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6" name="MEEF_Tag_Logo_RGB_HighRes.jpg"/>
                      <pic:cNvPicPr/>
                    </pic:nvPicPr>
                    <pic:blipFill>
                      <a:blip r:embed="rId1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180" cy="5033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ptab w:relativeTo="margin" w:alignment="left" w:leader="none"/>
        </w:r>
        <w:r w:rsidRPr="00186F84">
          <w:rPr>
            <w:sz w:val="24"/>
          </w:rPr>
          <w:fldChar w:fldCharType="begin"/>
        </w:r>
        <w:r w:rsidRPr="00186F84">
          <w:rPr>
            <w:sz w:val="24"/>
          </w:rPr>
          <w:instrText xml:space="preserve"> PAGE   \* MERGEFORMAT </w:instrText>
        </w:r>
        <w:r w:rsidRPr="00186F84">
          <w:rPr>
            <w:sz w:val="24"/>
          </w:rPr>
          <w:fldChar w:fldCharType="separate"/>
        </w:r>
        <w:r w:rsidR="008821E5">
          <w:rPr>
            <w:noProof/>
            <w:sz w:val="24"/>
          </w:rPr>
          <w:t>2</w:t>
        </w:r>
        <w:r w:rsidRPr="00186F84">
          <w:rPr>
            <w:noProof/>
            <w:sz w:val="24"/>
          </w:rPr>
          <w:fldChar w:fldCharType="end"/>
        </w:r>
        <w:r>
          <w:rPr>
            <w:noProof/>
          </w:rPr>
          <w:tab/>
        </w:r>
        <w:r w:rsidRPr="004B2361">
          <w:rPr>
            <w:noProof/>
            <w:color w:val="E5017C" w:themeColor="accent1"/>
          </w:rPr>
          <w:ptab w:relativeTo="margin" w:alignment="right" w:leader="none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39F24" w14:textId="77777777" w:rsidR="00A2068E" w:rsidRDefault="00A2068E" w:rsidP="0000343A">
      <w:pPr>
        <w:spacing w:before="0"/>
      </w:pPr>
      <w:r>
        <w:separator/>
      </w:r>
    </w:p>
  </w:footnote>
  <w:footnote w:type="continuationSeparator" w:id="0">
    <w:p w14:paraId="71BF513C" w14:textId="77777777" w:rsidR="00A2068E" w:rsidRDefault="00A2068E" w:rsidP="00003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6CBF" w14:textId="77777777" w:rsidR="000A678B" w:rsidRPr="000A678B" w:rsidRDefault="000A678B" w:rsidP="000A678B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0F86FC08"/>
    <w:lvl w:ilvl="0">
      <w:start w:val="1"/>
      <w:numFmt w:val="lowerRoman"/>
      <w:pStyle w:val="ListNumber3"/>
      <w:lvlText w:val="%1."/>
      <w:lvlJc w:val="left"/>
      <w:pPr>
        <w:ind w:left="1381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D6646CB4"/>
    <w:lvl w:ilvl="0">
      <w:start w:val="1"/>
      <w:numFmt w:val="lowerLetter"/>
      <w:pStyle w:val="ListNumber2"/>
      <w:lvlText w:val="%1."/>
      <w:lvlJc w:val="left"/>
      <w:pPr>
        <w:ind w:left="643" w:hanging="360"/>
      </w:pPr>
    </w:lvl>
  </w:abstractNum>
  <w:abstractNum w:abstractNumId="2" w15:restartNumberingAfterBreak="0">
    <w:nsid w:val="FFFFFF82"/>
    <w:multiLevelType w:val="singleLevel"/>
    <w:tmpl w:val="4AEEE3E2"/>
    <w:lvl w:ilvl="0">
      <w:start w:val="1"/>
      <w:numFmt w:val="bullet"/>
      <w:pStyle w:val="ListBullet3"/>
      <w:lvlText w:val=""/>
      <w:lvlJc w:val="left"/>
      <w:pPr>
        <w:ind w:left="1074" w:hanging="360"/>
      </w:pPr>
      <w:rPr>
        <w:rFonts w:ascii="Wingdings" w:hAnsi="Wingdings" w:hint="default"/>
      </w:rPr>
    </w:lvl>
  </w:abstractNum>
  <w:abstractNum w:abstractNumId="3" w15:restartNumberingAfterBreak="0">
    <w:nsid w:val="25612E60"/>
    <w:multiLevelType w:val="hybridMultilevel"/>
    <w:tmpl w:val="B5A03AE8"/>
    <w:lvl w:ilvl="0" w:tplc="6F3CE618">
      <w:start w:val="1"/>
      <w:numFmt w:val="bullet"/>
      <w:pStyle w:val="Bullets"/>
      <w:lvlText w:val="•"/>
      <w:lvlJc w:val="left"/>
      <w:pPr>
        <w:ind w:left="360" w:hanging="360"/>
      </w:pPr>
      <w:rPr>
        <w:rFonts w:ascii="Arial" w:eastAsia="N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AA7B7B"/>
    <w:multiLevelType w:val="hybridMultilevel"/>
    <w:tmpl w:val="B144FB70"/>
    <w:lvl w:ilvl="0" w:tplc="9A2E7818">
      <w:start w:val="1"/>
      <w:numFmt w:val="bullet"/>
      <w:pStyle w:val="ListBullet2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D3422C"/>
    <w:multiLevelType w:val="hybridMultilevel"/>
    <w:tmpl w:val="2976102C"/>
    <w:lvl w:ilvl="0" w:tplc="73C004EC">
      <w:start w:val="1"/>
      <w:numFmt w:val="lowerRoman"/>
      <w:pStyle w:val="ListNumber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F4771"/>
    <w:multiLevelType w:val="multilevel"/>
    <w:tmpl w:val="13B083EA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ascii="Arial" w:hAnsi="Arial" w:hint="default"/>
        <w:b/>
        <w:i w:val="0"/>
        <w:caps/>
        <w:strike w:val="0"/>
        <w:dstrike w:val="0"/>
        <w:vanish w:val="0"/>
        <w:color w:val="E5017C" w:themeColor="accent1"/>
        <w:kern w:val="0"/>
        <w:sz w:val="48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1134" w:hanging="1134"/>
      </w:pPr>
      <w:rPr>
        <w:rFonts w:ascii="Arial" w:hAnsi="Arial" w:hint="default"/>
        <w:b/>
        <w:i w:val="0"/>
        <w:caps/>
        <w:strike w:val="0"/>
        <w:dstrike w:val="0"/>
        <w:vanish w:val="0"/>
        <w:color w:val="003E52" w:themeColor="accent2"/>
        <w:sz w:val="36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1134" w:hanging="1134"/>
      </w:pPr>
      <w:rPr>
        <w:rFonts w:ascii="Arial" w:hAnsi="Arial" w:hint="default"/>
        <w:caps/>
        <w:strike w:val="0"/>
        <w:dstrike w:val="0"/>
        <w:vanish w:val="0"/>
        <w:color w:val="44546A" w:themeColor="text2"/>
        <w:sz w:val="24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4546A" w:themeColor="text2"/>
        <w:sz w:val="24"/>
        <w:vertAlign w:val="baseline"/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96212EF"/>
    <w:multiLevelType w:val="multilevel"/>
    <w:tmpl w:val="9DD09CBC"/>
    <w:lvl w:ilvl="0">
      <w:start w:val="1"/>
      <w:numFmt w:val="bullet"/>
      <w:pStyle w:val="ListBullet"/>
      <w:lvlText w:val="‒"/>
      <w:lvlJc w:val="left"/>
      <w:pPr>
        <w:ind w:left="360" w:hanging="360"/>
      </w:pPr>
      <w:rPr>
        <w:rFonts w:ascii="Calibri Light" w:hAnsi="Calibri Light" w:hint="default"/>
        <w:color w:val="44546A" w:themeColor="tex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04487F"/>
    <w:multiLevelType w:val="hybridMultilevel"/>
    <w:tmpl w:val="D0701310"/>
    <w:lvl w:ilvl="0" w:tplc="C6426002">
      <w:start w:val="1"/>
      <w:numFmt w:val="bullet"/>
      <w:pStyle w:val="Bullets1"/>
      <w:lvlText w:val="–"/>
      <w:lvlJc w:val="left"/>
      <w:pPr>
        <w:ind w:left="360" w:hanging="360"/>
      </w:pPr>
      <w:rPr>
        <w:rFonts w:ascii="Arial" w:eastAsia="N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ind w:left="567" w:hanging="567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E5017C" w:themeColor="accent1"/>
          <w:kern w:val="0"/>
          <w:sz w:val="48"/>
          <w:vertAlign w:val="baseline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1134" w:hanging="1134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003E52" w:themeColor="accent2"/>
          <w:sz w:val="32"/>
          <w:vertAlign w:val="baseline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1134" w:hanging="1134"/>
        </w:pPr>
        <w:rPr>
          <w:rFonts w:ascii="Arial" w:hAnsi="Arial" w:hint="default"/>
          <w:b/>
          <w:i w:val="0"/>
          <w:caps/>
          <w:strike w:val="0"/>
          <w:dstrike w:val="0"/>
          <w:vanish w:val="0"/>
          <w:color w:val="44546A" w:themeColor="text2"/>
          <w:sz w:val="24"/>
          <w:vertAlign w:val="baseline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44546A" w:themeColor="text2"/>
          <w:sz w:val="24"/>
          <w:vertAlign w:val="baseline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134" w:hanging="1134"/>
        </w:pPr>
        <w:rPr>
          <w:rFonts w:ascii="Arial" w:hAnsi="Arial" w:hint="default"/>
          <w:caps w:val="0"/>
          <w:strike w:val="0"/>
          <w:dstrike w:val="0"/>
          <w:vanish w:val="0"/>
          <w:sz w:val="24"/>
          <w:vertAlign w:val="baseline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34" w:hanging="1134"/>
        </w:pPr>
        <w:rPr>
          <w:rFonts w:ascii="Arial" w:hAnsi="Arial" w:hint="default"/>
          <w:b w:val="0"/>
          <w:i w:val="0"/>
          <w:caps w:val="0"/>
          <w:strike w:val="0"/>
          <w:dstrike w:val="0"/>
          <w:vanish w:val="0"/>
          <w:sz w:val="20"/>
          <w:vertAlign w:val="baseline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3A"/>
    <w:rsid w:val="0000343A"/>
    <w:rsid w:val="00017C5E"/>
    <w:rsid w:val="000644C4"/>
    <w:rsid w:val="0009755B"/>
    <w:rsid w:val="000A678B"/>
    <w:rsid w:val="001218D0"/>
    <w:rsid w:val="00186F84"/>
    <w:rsid w:val="0019122A"/>
    <w:rsid w:val="00212E0E"/>
    <w:rsid w:val="00241268"/>
    <w:rsid w:val="00266956"/>
    <w:rsid w:val="00266D4C"/>
    <w:rsid w:val="002847DB"/>
    <w:rsid w:val="0033611A"/>
    <w:rsid w:val="003B3542"/>
    <w:rsid w:val="003B7A7A"/>
    <w:rsid w:val="0040624E"/>
    <w:rsid w:val="004A64D0"/>
    <w:rsid w:val="004B2361"/>
    <w:rsid w:val="005422DD"/>
    <w:rsid w:val="00542F58"/>
    <w:rsid w:val="00554328"/>
    <w:rsid w:val="00573264"/>
    <w:rsid w:val="00574993"/>
    <w:rsid w:val="005A19D1"/>
    <w:rsid w:val="006A6C50"/>
    <w:rsid w:val="006F5D2B"/>
    <w:rsid w:val="00726B75"/>
    <w:rsid w:val="0073219F"/>
    <w:rsid w:val="007608D3"/>
    <w:rsid w:val="007B4B25"/>
    <w:rsid w:val="008003D3"/>
    <w:rsid w:val="00805BEA"/>
    <w:rsid w:val="00816BF4"/>
    <w:rsid w:val="00850D7A"/>
    <w:rsid w:val="00865443"/>
    <w:rsid w:val="008821E5"/>
    <w:rsid w:val="008905A3"/>
    <w:rsid w:val="00897ACA"/>
    <w:rsid w:val="009547D2"/>
    <w:rsid w:val="00A003B2"/>
    <w:rsid w:val="00A2068E"/>
    <w:rsid w:val="00AD5374"/>
    <w:rsid w:val="00B10CB6"/>
    <w:rsid w:val="00B278A0"/>
    <w:rsid w:val="00B425E5"/>
    <w:rsid w:val="00C610B1"/>
    <w:rsid w:val="00D6390D"/>
    <w:rsid w:val="00E3035C"/>
    <w:rsid w:val="00E72F0B"/>
    <w:rsid w:val="00EF0D8D"/>
    <w:rsid w:val="00F47C4E"/>
    <w:rsid w:val="00F94BF0"/>
    <w:rsid w:val="00FA52A4"/>
    <w:rsid w:val="00FA62A6"/>
    <w:rsid w:val="00FC76F3"/>
    <w:rsid w:val="00FD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C5615"/>
  <w15:chartTrackingRefBased/>
  <w15:docId w15:val="{2C344036-C163-4A13-9D7D-60093CC6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BF0"/>
    <w:pPr>
      <w:spacing w:before="120" w:after="0" w:line="240" w:lineRule="auto"/>
    </w:pPr>
    <w:rPr>
      <w:rFonts w:asciiTheme="majorHAnsi" w:hAnsiTheme="majorHAnsi"/>
      <w:color w:val="44546A" w:themeColor="text2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BF4"/>
    <w:pPr>
      <w:numPr>
        <w:numId w:val="8"/>
      </w:numPr>
      <w:spacing w:before="600" w:after="40"/>
      <w:outlineLvl w:val="0"/>
    </w:pPr>
    <w:rPr>
      <w:rFonts w:ascii="Arial" w:hAnsi="Arial"/>
      <w:b/>
      <w:caps/>
      <w:color w:val="E5017C" w:themeColor="accent1"/>
      <w:sz w:val="4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FA62A6"/>
    <w:pPr>
      <w:numPr>
        <w:ilvl w:val="1"/>
        <w:numId w:val="9"/>
      </w:numPr>
      <w:tabs>
        <w:tab w:val="left" w:pos="660"/>
      </w:tabs>
      <w:spacing w:before="360" w:beforeAutospacing="0"/>
      <w:outlineLvl w:val="1"/>
    </w:pPr>
    <w:rPr>
      <w:rFonts w:ascii="Arial" w:eastAsiaTheme="majorEastAsia" w:hAnsi="Arial" w:cstheme="majorBidi"/>
      <w:b/>
      <w:caps/>
      <w:color w:val="003E52" w:themeColor="accent2"/>
      <w:spacing w:val="10"/>
      <w:sz w:val="32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BF4"/>
    <w:pPr>
      <w:numPr>
        <w:ilvl w:val="2"/>
        <w:numId w:val="8"/>
      </w:numPr>
      <w:spacing w:before="400"/>
      <w:outlineLvl w:val="2"/>
    </w:pPr>
    <w:rPr>
      <w:rFonts w:ascii="Arial" w:hAnsi="Arial"/>
      <w:b/>
      <w:caps/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6BF4"/>
    <w:pPr>
      <w:numPr>
        <w:ilvl w:val="3"/>
        <w:numId w:val="8"/>
      </w:numPr>
      <w:spacing w:before="240"/>
      <w:outlineLvl w:val="3"/>
    </w:pPr>
    <w:rPr>
      <w:b/>
      <w:sz w:val="24"/>
    </w:rPr>
  </w:style>
  <w:style w:type="paragraph" w:styleId="Heading5">
    <w:name w:val="heading 5"/>
    <w:basedOn w:val="BodyText"/>
    <w:next w:val="Normal"/>
    <w:link w:val="Heading5Char"/>
    <w:uiPriority w:val="9"/>
    <w:unhideWhenUsed/>
    <w:qFormat/>
    <w:rsid w:val="00816BF4"/>
    <w:pPr>
      <w:numPr>
        <w:ilvl w:val="4"/>
        <w:numId w:val="8"/>
      </w:numPr>
      <w:spacing w:before="200" w:after="0"/>
      <w:outlineLvl w:val="4"/>
    </w:pPr>
    <w:rPr>
      <w:sz w:val="24"/>
      <w:szCs w:val="24"/>
    </w:rPr>
  </w:style>
  <w:style w:type="paragraph" w:styleId="Heading6">
    <w:name w:val="heading 6"/>
    <w:basedOn w:val="BodyText"/>
    <w:next w:val="Normal"/>
    <w:link w:val="Heading6Char"/>
    <w:uiPriority w:val="9"/>
    <w:unhideWhenUsed/>
    <w:qFormat/>
    <w:rsid w:val="006F5D2B"/>
    <w:pPr>
      <w:numPr>
        <w:ilvl w:val="5"/>
        <w:numId w:val="8"/>
      </w:numPr>
      <w:spacing w:before="20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003D3"/>
    <w:pPr>
      <w:keepNext/>
      <w:keepLines/>
      <w:numPr>
        <w:ilvl w:val="6"/>
        <w:numId w:val="8"/>
      </w:numPr>
      <w:spacing w:before="40"/>
      <w:outlineLvl w:val="6"/>
    </w:pPr>
    <w:rPr>
      <w:rFonts w:eastAsiaTheme="majorEastAsia" w:cstheme="majorBidi"/>
      <w:i/>
      <w:iCs/>
      <w:color w:val="71003D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003D3"/>
    <w:pPr>
      <w:keepNext/>
      <w:keepLines/>
      <w:numPr>
        <w:ilvl w:val="7"/>
        <w:numId w:val="8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003D3"/>
    <w:pPr>
      <w:keepNext/>
      <w:keepLines/>
      <w:numPr>
        <w:ilvl w:val="8"/>
        <w:numId w:val="8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Question">
    <w:name w:val="Board Question"/>
    <w:basedOn w:val="ListNumber"/>
    <w:rsid w:val="008003D3"/>
    <w:pPr>
      <w:pBdr>
        <w:bottom w:val="single" w:sz="8" w:space="1" w:color="E5017C" w:themeColor="accent1"/>
      </w:pBdr>
      <w:ind w:left="397" w:hanging="397"/>
    </w:pPr>
  </w:style>
  <w:style w:type="paragraph" w:styleId="ListNumber">
    <w:name w:val="List Number"/>
    <w:basedOn w:val="ListParagraph"/>
    <w:uiPriority w:val="99"/>
    <w:unhideWhenUsed/>
    <w:qFormat/>
    <w:rsid w:val="001218D0"/>
    <w:pPr>
      <w:numPr>
        <w:numId w:val="6"/>
      </w:numPr>
      <w:spacing w:before="100" w:after="100" w:line="216" w:lineRule="auto"/>
      <w:contextualSpacing w:val="0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unhideWhenUsed/>
    <w:qFormat/>
    <w:rsid w:val="00542F58"/>
    <w:pPr>
      <w:spacing w:before="160" w:after="1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542F58"/>
    <w:rPr>
      <w:rFonts w:ascii="Arial" w:hAnsi="Arial"/>
      <w:color w:val="44546A" w:themeColor="text2"/>
      <w:sz w:val="20"/>
    </w:rPr>
  </w:style>
  <w:style w:type="paragraph" w:styleId="ListContinue">
    <w:name w:val="List Continue"/>
    <w:basedOn w:val="Normal"/>
    <w:uiPriority w:val="99"/>
    <w:unhideWhenUsed/>
    <w:qFormat/>
    <w:rsid w:val="008003D3"/>
    <w:pPr>
      <w:spacing w:after="100" w:line="216" w:lineRule="auto"/>
      <w:ind w:left="454"/>
    </w:pPr>
  </w:style>
  <w:style w:type="paragraph" w:styleId="ListNumber3">
    <w:name w:val="List Number 3"/>
    <w:basedOn w:val="Normal"/>
    <w:uiPriority w:val="99"/>
    <w:unhideWhenUsed/>
    <w:qFormat/>
    <w:rsid w:val="008003D3"/>
    <w:pPr>
      <w:numPr>
        <w:numId w:val="3"/>
      </w:numPr>
      <w:spacing w:before="20" w:after="20"/>
    </w:pPr>
  </w:style>
  <w:style w:type="paragraph" w:styleId="BlockText">
    <w:name w:val="Block Text"/>
    <w:basedOn w:val="Normal"/>
    <w:uiPriority w:val="99"/>
    <w:unhideWhenUsed/>
    <w:qFormat/>
    <w:rsid w:val="008003D3"/>
    <w:pPr>
      <w:pBdr>
        <w:top w:val="single" w:sz="8" w:space="10" w:color="E5017C" w:themeColor="accent1"/>
        <w:left w:val="single" w:sz="8" w:space="10" w:color="E5017C" w:themeColor="accent1"/>
        <w:bottom w:val="single" w:sz="8" w:space="10" w:color="E5017C" w:themeColor="accent1"/>
        <w:right w:val="single" w:sz="8" w:space="10" w:color="E5017C" w:themeColor="accent1"/>
      </w:pBdr>
      <w:spacing w:before="100"/>
      <w:ind w:left="227" w:right="227"/>
    </w:pPr>
    <w:rPr>
      <w:rFonts w:eastAsiaTheme="minorEastAsia"/>
      <w:b/>
      <w:i/>
      <w:iCs/>
      <w:color w:val="E5017C" w:themeColor="accent1"/>
    </w:rPr>
  </w:style>
  <w:style w:type="table" w:customStyle="1" w:styleId="Financial">
    <w:name w:val="Financial"/>
    <w:basedOn w:val="TableNormal"/>
    <w:uiPriority w:val="99"/>
    <w:rsid w:val="008003D3"/>
    <w:pPr>
      <w:spacing w:after="0" w:line="240" w:lineRule="auto"/>
    </w:pPr>
    <w:tblPr/>
  </w:style>
  <w:style w:type="paragraph" w:customStyle="1" w:styleId="Bullets">
    <w:name w:val="Bullets"/>
    <w:basedOn w:val="Normal"/>
    <w:link w:val="BulletsChar"/>
    <w:rsid w:val="00897ACA"/>
    <w:pPr>
      <w:numPr>
        <w:numId w:val="5"/>
      </w:numPr>
      <w:spacing w:before="100" w:after="100"/>
    </w:pPr>
  </w:style>
  <w:style w:type="character" w:customStyle="1" w:styleId="BulletsChar">
    <w:name w:val="Bullets Char"/>
    <w:basedOn w:val="DefaultParagraphFont"/>
    <w:link w:val="Bullets"/>
    <w:rsid w:val="008003D3"/>
    <w:rPr>
      <w:rFonts w:asciiTheme="majorHAnsi" w:hAnsiTheme="majorHAnsi"/>
      <w:color w:val="44546A" w:themeColor="text2"/>
      <w:sz w:val="20"/>
    </w:rPr>
  </w:style>
  <w:style w:type="paragraph" w:customStyle="1" w:styleId="Bullet2">
    <w:name w:val="Bullet 2"/>
    <w:basedOn w:val="Bullets1"/>
    <w:link w:val="Bullet2Char"/>
    <w:rsid w:val="008003D3"/>
    <w:pPr>
      <w:spacing w:before="60"/>
      <w:ind w:left="680" w:hanging="340"/>
    </w:pPr>
  </w:style>
  <w:style w:type="character" w:customStyle="1" w:styleId="Bullet2Char">
    <w:name w:val="Bullet 2 Char"/>
    <w:basedOn w:val="ListBulletChar"/>
    <w:link w:val="Bullet2"/>
    <w:rsid w:val="008003D3"/>
    <w:rPr>
      <w:rFonts w:asciiTheme="majorHAnsi" w:hAnsiTheme="majorHAnsi"/>
      <w:color w:val="44546A" w:themeColor="text2"/>
      <w:sz w:val="20"/>
    </w:rPr>
  </w:style>
  <w:style w:type="paragraph" w:customStyle="1" w:styleId="Bullets1">
    <w:name w:val="Bullets 1"/>
    <w:basedOn w:val="Normal"/>
    <w:rsid w:val="008003D3"/>
    <w:pPr>
      <w:keepNext/>
      <w:numPr>
        <w:numId w:val="4"/>
      </w:numPr>
      <w:spacing w:before="100"/>
    </w:pPr>
  </w:style>
  <w:style w:type="character" w:customStyle="1" w:styleId="apple-converted-space">
    <w:name w:val="apple-converted-space"/>
    <w:basedOn w:val="DefaultParagraphFont"/>
    <w:rsid w:val="008003D3"/>
  </w:style>
  <w:style w:type="paragraph" w:customStyle="1" w:styleId="OpeningStatement">
    <w:name w:val="Opening Statement"/>
    <w:basedOn w:val="BodyText"/>
    <w:qFormat/>
    <w:rsid w:val="00816BF4"/>
    <w:pPr>
      <w:spacing w:before="240" w:after="0"/>
    </w:pPr>
    <w:rPr>
      <w:rFonts w:asciiTheme="minorHAnsi" w:hAnsiTheme="minorHAnsi"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816BF4"/>
    <w:rPr>
      <w:rFonts w:ascii="Arial" w:hAnsi="Arial"/>
      <w:b/>
      <w:caps/>
      <w:color w:val="E5017C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A62A6"/>
    <w:rPr>
      <w:rFonts w:ascii="Arial" w:eastAsiaTheme="majorEastAsia" w:hAnsi="Arial" w:cstheme="majorBidi"/>
      <w:b/>
      <w:caps/>
      <w:color w:val="003E52" w:themeColor="accent2"/>
      <w:spacing w:val="1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BF4"/>
    <w:rPr>
      <w:rFonts w:ascii="Arial" w:hAnsi="Arial"/>
      <w:b/>
      <w:caps/>
      <w:color w:val="595959" w:themeColor="text1" w:themeTint="A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16BF4"/>
    <w:rPr>
      <w:rFonts w:asciiTheme="majorHAnsi" w:hAnsiTheme="majorHAnsi"/>
      <w:b/>
      <w:color w:val="44546A" w:themeColor="tex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6BF4"/>
    <w:rPr>
      <w:rFonts w:ascii="Arial" w:hAnsi="Arial"/>
      <w:color w:val="44546A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5D2B"/>
    <w:rPr>
      <w:rFonts w:ascii="Arial" w:hAnsi="Arial"/>
      <w:color w:val="44546A" w:themeColor="text2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3D3"/>
    <w:rPr>
      <w:rFonts w:asciiTheme="majorHAnsi" w:eastAsiaTheme="majorEastAsia" w:hAnsiTheme="majorHAnsi" w:cstheme="majorBidi"/>
      <w:i/>
      <w:iCs/>
      <w:color w:val="71003D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3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3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25E5"/>
    <w:pPr>
      <w:tabs>
        <w:tab w:val="left" w:pos="400"/>
        <w:tab w:val="right" w:leader="dot" w:pos="9911"/>
      </w:tabs>
      <w:spacing w:before="200" w:after="100"/>
    </w:pPr>
    <w:rPr>
      <w:rFonts w:ascii="Arial" w:hAnsi="Arial"/>
      <w:b/>
      <w:caps/>
      <w:noProof/>
      <w:spacing w:val="10"/>
      <w:sz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33611A"/>
    <w:pPr>
      <w:tabs>
        <w:tab w:val="right" w:leader="dot" w:pos="9911"/>
      </w:tabs>
      <w:spacing w:after="100"/>
    </w:pPr>
    <w:rPr>
      <w:caps/>
      <w:color w:val="003E52" w:themeColor="accent2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A64D0"/>
    <w:pPr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64D0"/>
    <w:rPr>
      <w:rFonts w:ascii="Arial Narrow" w:hAnsi="Arial Narrow"/>
      <w:color w:val="44546A" w:themeColor="text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D6390D"/>
    <w:pPr>
      <w:pBdr>
        <w:top w:val="single" w:sz="48" w:space="0" w:color="44546A" w:themeColor="text2"/>
      </w:pBdr>
      <w:tabs>
        <w:tab w:val="center" w:pos="4513"/>
        <w:tab w:val="right" w:pos="9026"/>
      </w:tabs>
      <w:spacing w:before="0"/>
      <w:contextualSpacing/>
    </w:pPr>
    <w:rPr>
      <w:color w:val="E5017C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D6390D"/>
    <w:rPr>
      <w:rFonts w:asciiTheme="majorHAnsi" w:hAnsiTheme="majorHAnsi"/>
      <w:color w:val="E5017C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4B2361"/>
    <w:pPr>
      <w:pBdr>
        <w:top w:val="single" w:sz="24" w:space="4" w:color="auto"/>
      </w:pBd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4B2361"/>
    <w:rPr>
      <w:color w:val="44546A" w:themeColor="text2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8003D3"/>
    <w:rPr>
      <w:i/>
      <w:iCs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003D3"/>
  </w:style>
  <w:style w:type="character" w:styleId="FootnoteReference">
    <w:name w:val="footnote reference"/>
    <w:basedOn w:val="DefaultParagraphFont"/>
    <w:uiPriority w:val="99"/>
    <w:semiHidden/>
    <w:unhideWhenUsed/>
    <w:qFormat/>
    <w:rsid w:val="008003D3"/>
    <w:rPr>
      <w:vertAlign w:val="superscript"/>
    </w:rPr>
  </w:style>
  <w:style w:type="character" w:styleId="EndnoteReference">
    <w:name w:val="endnote reference"/>
    <w:basedOn w:val="DefaultParagraphFont"/>
    <w:uiPriority w:val="99"/>
    <w:unhideWhenUsed/>
    <w:rsid w:val="008003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8003D3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003D3"/>
    <w:rPr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unhideWhenUsed/>
    <w:rsid w:val="008003D3"/>
    <w:pPr>
      <w:ind w:left="220" w:hanging="220"/>
    </w:pPr>
  </w:style>
  <w:style w:type="paragraph" w:styleId="ListBullet">
    <w:name w:val="List Bullet"/>
    <w:basedOn w:val="Bullets"/>
    <w:link w:val="ListBulletChar"/>
    <w:uiPriority w:val="99"/>
    <w:unhideWhenUsed/>
    <w:qFormat/>
    <w:rsid w:val="006F5D2B"/>
    <w:pPr>
      <w:numPr>
        <w:numId w:val="7"/>
      </w:numPr>
      <w:spacing w:before="0" w:after="120" w:line="216" w:lineRule="auto"/>
    </w:pPr>
    <w:rPr>
      <w:color w:val="595959" w:themeColor="text1" w:themeTint="A6"/>
    </w:rPr>
  </w:style>
  <w:style w:type="character" w:customStyle="1" w:styleId="ListBulletChar">
    <w:name w:val="List Bullet Char"/>
    <w:basedOn w:val="BulletsChar"/>
    <w:link w:val="ListBullet"/>
    <w:uiPriority w:val="99"/>
    <w:rsid w:val="001218D0"/>
    <w:rPr>
      <w:rFonts w:asciiTheme="majorHAnsi" w:hAnsiTheme="majorHAnsi"/>
      <w:color w:val="595959" w:themeColor="text1" w:themeTint="A6"/>
      <w:sz w:val="20"/>
    </w:rPr>
  </w:style>
  <w:style w:type="paragraph" w:styleId="ListParagraph">
    <w:name w:val="List Paragraph"/>
    <w:basedOn w:val="Normal"/>
    <w:uiPriority w:val="34"/>
    <w:rsid w:val="008003D3"/>
    <w:pPr>
      <w:spacing w:after="160" w:line="259" w:lineRule="auto"/>
      <w:ind w:left="720"/>
      <w:contextualSpacing/>
    </w:pPr>
  </w:style>
  <w:style w:type="paragraph" w:styleId="ListBullet2">
    <w:name w:val="List Bullet 2"/>
    <w:basedOn w:val="Bullet2"/>
    <w:uiPriority w:val="99"/>
    <w:unhideWhenUsed/>
    <w:qFormat/>
    <w:rsid w:val="006F5D2B"/>
    <w:pPr>
      <w:numPr>
        <w:numId w:val="10"/>
      </w:numPr>
      <w:ind w:left="700"/>
    </w:pPr>
    <w:rPr>
      <w:rFonts w:ascii="Arial" w:hAnsi="Arial"/>
    </w:rPr>
  </w:style>
  <w:style w:type="paragraph" w:styleId="ListBullet3">
    <w:name w:val="List Bullet 3"/>
    <w:basedOn w:val="Normal"/>
    <w:uiPriority w:val="99"/>
    <w:unhideWhenUsed/>
    <w:rsid w:val="008003D3"/>
    <w:pPr>
      <w:numPr>
        <w:numId w:val="1"/>
      </w:numPr>
      <w:spacing w:before="20" w:after="20"/>
    </w:pPr>
  </w:style>
  <w:style w:type="paragraph" w:styleId="ListNumber2">
    <w:name w:val="List Number 2"/>
    <w:basedOn w:val="Normal"/>
    <w:uiPriority w:val="99"/>
    <w:unhideWhenUsed/>
    <w:qFormat/>
    <w:rsid w:val="008003D3"/>
    <w:pPr>
      <w:numPr>
        <w:numId w:val="2"/>
      </w:numPr>
      <w:spacing w:after="60"/>
    </w:pPr>
  </w:style>
  <w:style w:type="paragraph" w:styleId="Title">
    <w:name w:val="Title"/>
    <w:basedOn w:val="Normal"/>
    <w:next w:val="Normal"/>
    <w:link w:val="TitleChar"/>
    <w:uiPriority w:val="10"/>
    <w:qFormat/>
    <w:rsid w:val="004B2361"/>
    <w:pPr>
      <w:spacing w:before="0" w:after="240" w:line="216" w:lineRule="auto"/>
      <w:ind w:right="3629"/>
      <w:contextualSpacing/>
    </w:pPr>
    <w:rPr>
      <w:rFonts w:ascii="Arial Narrow" w:eastAsiaTheme="majorEastAsia" w:hAnsi="Arial Narrow" w:cstheme="majorBidi"/>
      <w:b/>
      <w:caps/>
      <w:color w:val="FFFFFF" w:themeColor="background1"/>
      <w:spacing w:val="10"/>
      <w:kern w:val="80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2361"/>
    <w:rPr>
      <w:rFonts w:ascii="Arial Narrow" w:eastAsiaTheme="majorEastAsia" w:hAnsi="Arial Narrow" w:cstheme="majorBidi"/>
      <w:b/>
      <w:caps/>
      <w:color w:val="FFFFFF" w:themeColor="background1"/>
      <w:spacing w:val="10"/>
      <w:kern w:val="80"/>
      <w:sz w:val="76"/>
      <w:szCs w:val="56"/>
    </w:rPr>
  </w:style>
  <w:style w:type="paragraph" w:styleId="Signature">
    <w:name w:val="Signature"/>
    <w:basedOn w:val="Normal"/>
    <w:link w:val="SignatureChar"/>
    <w:uiPriority w:val="99"/>
    <w:unhideWhenUsed/>
    <w:rsid w:val="008003D3"/>
    <w:pPr>
      <w:contextualSpacing/>
    </w:pPr>
    <w:rPr>
      <w:b/>
      <w:color w:val="E5017C" w:themeColor="accent1"/>
    </w:rPr>
  </w:style>
  <w:style w:type="character" w:customStyle="1" w:styleId="SignatureChar">
    <w:name w:val="Signature Char"/>
    <w:basedOn w:val="DefaultParagraphFont"/>
    <w:link w:val="Signature"/>
    <w:uiPriority w:val="99"/>
    <w:rsid w:val="008003D3"/>
    <w:rPr>
      <w:b/>
      <w:color w:val="E5017C" w:themeColor="accent1"/>
      <w:sz w:val="20"/>
    </w:rPr>
  </w:style>
  <w:style w:type="paragraph" w:styleId="ListContinue2">
    <w:name w:val="List Continue 2"/>
    <w:basedOn w:val="Normal"/>
    <w:uiPriority w:val="99"/>
    <w:unhideWhenUsed/>
    <w:rsid w:val="008003D3"/>
    <w:pPr>
      <w:spacing w:after="120"/>
      <w:ind w:left="907"/>
      <w:contextualSpacing/>
    </w:pPr>
  </w:style>
  <w:style w:type="paragraph" w:styleId="ListContinue3">
    <w:name w:val="List Continue 3"/>
    <w:basedOn w:val="Normal"/>
    <w:uiPriority w:val="99"/>
    <w:unhideWhenUsed/>
    <w:qFormat/>
    <w:rsid w:val="008003D3"/>
    <w:pPr>
      <w:spacing w:after="120"/>
      <w:ind w:left="1361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573264"/>
    <w:pPr>
      <w:spacing w:before="480" w:after="160"/>
    </w:pPr>
    <w:rPr>
      <w:rFonts w:asciiTheme="minorHAnsi" w:eastAsiaTheme="minorEastAsia" w:hAnsiTheme="minorHAnsi"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73264"/>
    <w:rPr>
      <w:rFonts w:eastAsiaTheme="minorEastAsia"/>
      <w:color w:val="FFFFFF" w:themeColor="background1"/>
      <w:sz w:val="36"/>
    </w:rPr>
  </w:style>
  <w:style w:type="paragraph" w:styleId="Salutation">
    <w:name w:val="Salutation"/>
    <w:aliases w:val="Name"/>
    <w:basedOn w:val="Normal"/>
    <w:next w:val="Normal"/>
    <w:link w:val="SalutationChar"/>
    <w:uiPriority w:val="99"/>
    <w:unhideWhenUsed/>
    <w:qFormat/>
    <w:rsid w:val="008003D3"/>
    <w:pPr>
      <w:spacing w:before="240"/>
      <w:contextualSpacing/>
    </w:pPr>
    <w:rPr>
      <w:color w:val="E5017C" w:themeColor="accent1"/>
      <w:sz w:val="36"/>
    </w:rPr>
  </w:style>
  <w:style w:type="character" w:customStyle="1" w:styleId="SalutationChar">
    <w:name w:val="Salutation Char"/>
    <w:aliases w:val="Name Char"/>
    <w:basedOn w:val="DefaultParagraphFont"/>
    <w:link w:val="Salutation"/>
    <w:uiPriority w:val="99"/>
    <w:rsid w:val="008003D3"/>
    <w:rPr>
      <w:color w:val="E5017C" w:themeColor="accent1"/>
      <w:sz w:val="36"/>
    </w:rPr>
  </w:style>
  <w:style w:type="paragraph" w:styleId="Date">
    <w:name w:val="Date"/>
    <w:basedOn w:val="Normal"/>
    <w:next w:val="Normal"/>
    <w:link w:val="DateChar"/>
    <w:uiPriority w:val="99"/>
    <w:unhideWhenUsed/>
    <w:qFormat/>
    <w:rsid w:val="004B2361"/>
    <w:pPr>
      <w:spacing w:before="3700"/>
    </w:pPr>
    <w:rPr>
      <w:color w:val="FFFFFF" w:themeColor="background1"/>
      <w:sz w:val="24"/>
    </w:rPr>
  </w:style>
  <w:style w:type="character" w:customStyle="1" w:styleId="DateChar">
    <w:name w:val="Date Char"/>
    <w:basedOn w:val="DefaultParagraphFont"/>
    <w:link w:val="Date"/>
    <w:uiPriority w:val="99"/>
    <w:rsid w:val="004B2361"/>
    <w:rPr>
      <w:rFonts w:asciiTheme="majorHAnsi" w:hAnsiTheme="majorHAnsi"/>
      <w:color w:val="FFFFFF" w:themeColor="background1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8003D3"/>
    <w:pPr>
      <w:ind w:left="907"/>
    </w:pPr>
  </w:style>
  <w:style w:type="character" w:customStyle="1" w:styleId="BodyText2Char">
    <w:name w:val="Body Text 2 Char"/>
    <w:basedOn w:val="DefaultParagraphFont"/>
    <w:link w:val="BodyText2"/>
    <w:uiPriority w:val="99"/>
    <w:rsid w:val="008003D3"/>
  </w:style>
  <w:style w:type="character" w:styleId="Hyperlink">
    <w:name w:val="Hyperlink"/>
    <w:basedOn w:val="DefaultParagraphFont"/>
    <w:uiPriority w:val="99"/>
    <w:unhideWhenUsed/>
    <w:rsid w:val="008003D3"/>
    <w:rPr>
      <w:color w:val="8246AF" w:themeColor="hyperlink"/>
      <w:u w:val="single"/>
    </w:rPr>
  </w:style>
  <w:style w:type="character" w:styleId="Strong">
    <w:name w:val="Strong"/>
    <w:uiPriority w:val="22"/>
    <w:rsid w:val="008003D3"/>
  </w:style>
  <w:style w:type="paragraph" w:styleId="NormalWeb">
    <w:name w:val="Normal (Web)"/>
    <w:basedOn w:val="Normal"/>
    <w:uiPriority w:val="99"/>
    <w:semiHidden/>
    <w:unhideWhenUsed/>
    <w:rsid w:val="00800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0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3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003D3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8003D3"/>
    <w:pPr>
      <w:spacing w:before="360" w:after="160"/>
      <w:ind w:right="862"/>
    </w:pPr>
    <w:rPr>
      <w:b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003D3"/>
    <w:rPr>
      <w:b/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rsid w:val="008003D3"/>
    <w:pPr>
      <w:spacing w:before="240" w:line="259" w:lineRule="auto"/>
      <w:outlineLvl w:val="9"/>
    </w:pPr>
    <w:rPr>
      <w:b w:val="0"/>
      <w:color w:val="AB005C" w:themeColor="accent1" w:themeShade="BF"/>
      <w:lang w:val="en-US"/>
    </w:rPr>
  </w:style>
  <w:style w:type="paragraph" w:customStyle="1" w:styleId="Table">
    <w:name w:val="Table"/>
    <w:basedOn w:val="Signature"/>
    <w:qFormat/>
    <w:rsid w:val="008003D3"/>
  </w:style>
  <w:style w:type="table" w:styleId="GridTable1Light">
    <w:name w:val="Grid Table 1 Light"/>
    <w:basedOn w:val="TableNormal"/>
    <w:uiPriority w:val="46"/>
    <w:rsid w:val="008003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Text">
    <w:name w:val="Table Text"/>
    <w:basedOn w:val="Normal"/>
    <w:qFormat/>
    <w:rsid w:val="00017C5E"/>
    <w:pPr>
      <w:spacing w:before="60" w:after="60" w:line="288" w:lineRule="auto"/>
    </w:pPr>
  </w:style>
  <w:style w:type="table" w:styleId="GridTable4">
    <w:name w:val="Grid Table 4"/>
    <w:basedOn w:val="TableNormal"/>
    <w:uiPriority w:val="49"/>
    <w:rsid w:val="004A64D0"/>
    <w:pPr>
      <w:spacing w:after="0" w:line="240" w:lineRule="auto"/>
    </w:pPr>
    <w:rPr>
      <w:rFonts w:ascii="Arial Narrow" w:hAnsi="Arial Narrow"/>
      <w:color w:val="44546A" w:themeColor="text2"/>
      <w:sz w:val="20"/>
    </w:rPr>
    <w:tblPr>
      <w:tblBorders>
        <w:top w:val="single" w:sz="8" w:space="0" w:color="44546A" w:themeColor="text2"/>
        <w:left w:val="single" w:sz="8" w:space="0" w:color="44546A" w:themeColor="text2"/>
        <w:bottom w:val="single" w:sz="8" w:space="0" w:color="44546A" w:themeColor="text2"/>
        <w:right w:val="single" w:sz="8" w:space="0" w:color="44546A" w:themeColor="text2"/>
        <w:insideH w:val="single" w:sz="8" w:space="0" w:color="44546A" w:themeColor="text2"/>
      </w:tblBorders>
    </w:tblPr>
    <w:tcPr>
      <w:shd w:val="clear" w:color="auto" w:fill="D5DCE4" w:themeFill="text2" w:themeFillTint="33"/>
    </w:tcPr>
    <w:tblStylePr w:type="firstRow">
      <w:rPr>
        <w:rFonts w:asciiTheme="majorHAnsi" w:hAnsiTheme="majorHAnsi"/>
        <w:b/>
        <w:bCs/>
        <w:color w:val="FFFFFF" w:themeColor="background1"/>
        <w:sz w:val="24"/>
      </w:rPr>
      <w:tblPr/>
      <w:tcPr>
        <w:shd w:val="clear" w:color="auto" w:fill="44546A" w:themeFill="text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B425E5"/>
    <w:pPr>
      <w:tabs>
        <w:tab w:val="left" w:pos="658"/>
        <w:tab w:val="right" w:leader="dot" w:pos="9344"/>
      </w:tabs>
      <w:spacing w:after="100"/>
    </w:pPr>
    <w:rPr>
      <w:rFonts w:ascii="Arial" w:hAnsi="Arial"/>
      <w:caps/>
      <w:noProof/>
      <w:spacing w:val="10"/>
    </w:rPr>
  </w:style>
  <w:style w:type="paragraph" w:customStyle="1" w:styleId="TableTitle">
    <w:name w:val="Table Title"/>
    <w:basedOn w:val="Normal"/>
    <w:qFormat/>
    <w:rsid w:val="0000343A"/>
    <w:pPr>
      <w:spacing w:before="240"/>
    </w:pPr>
    <w:rPr>
      <w:rFonts w:ascii="Arial" w:hAnsi="Arial"/>
      <w:b/>
      <w:color w:val="E5017C" w:themeColor="accent1"/>
      <w:spacing w:val="10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35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3542"/>
    <w:rPr>
      <w:color w:val="5356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mberinfrastructure.com/privacy-and-cooki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efinfo@amberinfrastructur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AMber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5017C"/>
      </a:accent1>
      <a:accent2>
        <a:srgbClr val="003E52"/>
      </a:accent2>
      <a:accent3>
        <a:srgbClr val="7BA4DB"/>
      </a:accent3>
      <a:accent4>
        <a:srgbClr val="F0B323"/>
      </a:accent4>
      <a:accent5>
        <a:srgbClr val="B5BD00"/>
      </a:accent5>
      <a:accent6>
        <a:srgbClr val="FF5722"/>
      </a:accent6>
      <a:hlink>
        <a:srgbClr val="8246AF"/>
      </a:hlink>
      <a:folHlink>
        <a:srgbClr val="53565A"/>
      </a:folHlink>
    </a:clrScheme>
    <a:fontScheme name="Amber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D69F7-9A1C-47EA-B382-3E5D08F1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Creswell</dc:creator>
  <cp:keywords/>
  <dc:description/>
  <cp:lastModifiedBy>Lauren Deeble</cp:lastModifiedBy>
  <cp:revision>3</cp:revision>
  <dcterms:created xsi:type="dcterms:W3CDTF">2018-07-27T15:40:00Z</dcterms:created>
  <dcterms:modified xsi:type="dcterms:W3CDTF">2018-07-27T15:41:00Z</dcterms:modified>
</cp:coreProperties>
</file>